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97232" w14:textId="77777777" w:rsidR="00F209B8" w:rsidRPr="006D4364" w:rsidRDefault="00F209B8" w:rsidP="006D4364">
      <w:pPr>
        <w:spacing w:line="360" w:lineRule="auto"/>
        <w:jc w:val="right"/>
        <w:rPr>
          <w:rFonts w:ascii="Cambria" w:hAnsi="Cambria"/>
          <w:sz w:val="24"/>
          <w:szCs w:val="24"/>
        </w:rPr>
      </w:pPr>
      <w:r w:rsidRPr="006D4364">
        <w:rPr>
          <w:rFonts w:ascii="Cambria" w:hAnsi="Cambria"/>
          <w:sz w:val="24"/>
          <w:szCs w:val="24"/>
        </w:rPr>
        <w:t>Załąc</w:t>
      </w:r>
      <w:r w:rsidR="0091128F" w:rsidRPr="006D4364">
        <w:rPr>
          <w:rFonts w:ascii="Cambria" w:hAnsi="Cambria"/>
          <w:sz w:val="24"/>
          <w:szCs w:val="24"/>
        </w:rPr>
        <w:t>znik Nr 3</w:t>
      </w:r>
    </w:p>
    <w:p w14:paraId="538ECBE5" w14:textId="77777777" w:rsidR="00C47F62" w:rsidRPr="006D4364" w:rsidRDefault="00C47F62" w:rsidP="006D4364">
      <w:pPr>
        <w:spacing w:after="5" w:line="360" w:lineRule="auto"/>
        <w:jc w:val="center"/>
        <w:rPr>
          <w:rFonts w:ascii="Cambria" w:hAnsi="Cambria"/>
          <w:b/>
          <w:sz w:val="24"/>
          <w:szCs w:val="24"/>
        </w:rPr>
      </w:pPr>
      <w:r w:rsidRPr="006D4364">
        <w:rPr>
          <w:rFonts w:ascii="Cambria" w:eastAsia="Arial" w:hAnsi="Cambria" w:cs="Arial"/>
          <w:b/>
          <w:sz w:val="24"/>
          <w:szCs w:val="24"/>
        </w:rPr>
        <w:t xml:space="preserve">U M O W A nr </w:t>
      </w:r>
      <w:r w:rsidR="006D4364">
        <w:rPr>
          <w:rFonts w:ascii="Cambria" w:eastAsia="Arial" w:hAnsi="Cambria" w:cs="Arial"/>
          <w:b/>
          <w:sz w:val="24"/>
          <w:szCs w:val="24"/>
        </w:rPr>
        <w:t>…….</w:t>
      </w:r>
      <w:r w:rsidR="006D4364" w:rsidRPr="006D4364">
        <w:rPr>
          <w:rFonts w:ascii="Cambria" w:eastAsia="Arial" w:hAnsi="Cambria" w:cs="Arial"/>
          <w:b/>
          <w:sz w:val="24"/>
          <w:szCs w:val="24"/>
        </w:rPr>
        <w:t>/2024/UGiM</w:t>
      </w:r>
    </w:p>
    <w:p w14:paraId="2830E0F7" w14:textId="77777777" w:rsidR="0091128F" w:rsidRPr="006D4364" w:rsidRDefault="0091128F" w:rsidP="006D4364">
      <w:pPr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</w:rPr>
      </w:pPr>
    </w:p>
    <w:p w14:paraId="76333639" w14:textId="77777777" w:rsidR="0091128F" w:rsidRPr="006D4364" w:rsidRDefault="0091128F" w:rsidP="006D4364">
      <w:pPr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t>zawarta w dniu ……………………. 2024  r. w Odolanowie pomiędzy:</w:t>
      </w:r>
    </w:p>
    <w:p w14:paraId="25B42863" w14:textId="77777777" w:rsidR="0091128F" w:rsidRPr="006D4364" w:rsidRDefault="0091128F" w:rsidP="006D4364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360" w:lineRule="auto"/>
        <w:textAlignment w:val="baseline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t xml:space="preserve">Gminą i Miastem Odolanów, ul. Rynek 1, 63-430 Odolanów posiadającą numer </w:t>
      </w:r>
    </w:p>
    <w:p w14:paraId="0B7E253A" w14:textId="77777777" w:rsidR="0091128F" w:rsidRPr="006D4364" w:rsidRDefault="0091128F" w:rsidP="006D4364">
      <w:pPr>
        <w:widowControl w:val="0"/>
        <w:tabs>
          <w:tab w:val="left" w:pos="0"/>
        </w:tabs>
        <w:suppressAutoHyphens/>
        <w:spacing w:after="0" w:line="360" w:lineRule="auto"/>
        <w:ind w:left="720"/>
        <w:textAlignment w:val="baseline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t>NIP 622-27-31-888, REGON 250855127</w:t>
      </w:r>
    </w:p>
    <w:p w14:paraId="0166CB96" w14:textId="77777777" w:rsidR="0091128F" w:rsidRPr="006D4364" w:rsidRDefault="0091128F" w:rsidP="006D4364">
      <w:pPr>
        <w:tabs>
          <w:tab w:val="left" w:pos="0"/>
        </w:tabs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t xml:space="preserve">reprezentowaną przez </w:t>
      </w:r>
    </w:p>
    <w:p w14:paraId="5F9CDEBB" w14:textId="77777777" w:rsidR="0091128F" w:rsidRPr="006D4364" w:rsidRDefault="0091128F" w:rsidP="006D4364">
      <w:pPr>
        <w:tabs>
          <w:tab w:val="left" w:pos="0"/>
        </w:tabs>
        <w:spacing w:after="0" w:line="360" w:lineRule="auto"/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t xml:space="preserve">       </w:t>
      </w:r>
      <w:r w:rsidRPr="006D4364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Marcina Szorskiego – Burmistrza Gminy i Miasta Odolanów</w:t>
      </w:r>
    </w:p>
    <w:p w14:paraId="20199057" w14:textId="77777777" w:rsidR="0091128F" w:rsidRPr="006D4364" w:rsidRDefault="0091128F" w:rsidP="006D4364">
      <w:pPr>
        <w:tabs>
          <w:tab w:val="left" w:pos="0"/>
        </w:tabs>
        <w:spacing w:after="0" w:line="360" w:lineRule="auto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 xml:space="preserve">       </w:t>
      </w:r>
      <w:r w:rsidRPr="006D4364">
        <w:rPr>
          <w:rFonts w:ascii="Cambria" w:eastAsia="Times New Roman" w:hAnsi="Cambria" w:cs="Times New Roman"/>
          <w:bCs/>
          <w:color w:val="auto"/>
          <w:sz w:val="24"/>
          <w:szCs w:val="24"/>
        </w:rPr>
        <w:t>przy kontrasygnacie Skarbnika Gminy i Miasta</w:t>
      </w:r>
      <w:r w:rsidR="006D4364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Odolanów</w:t>
      </w:r>
      <w:r w:rsidRPr="006D4364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– Beaty Gościniak</w:t>
      </w:r>
    </w:p>
    <w:p w14:paraId="0FC327D5" w14:textId="77777777" w:rsidR="0091128F" w:rsidRPr="006D4364" w:rsidRDefault="0091128F" w:rsidP="006D4364">
      <w:pPr>
        <w:tabs>
          <w:tab w:val="left" w:pos="0"/>
        </w:tabs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t xml:space="preserve">       zwaną dalej  </w:t>
      </w:r>
      <w:r w:rsidRPr="006D4364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 xml:space="preserve"> „Zamawiającym”</w:t>
      </w:r>
    </w:p>
    <w:p w14:paraId="4CDBE222" w14:textId="77777777" w:rsidR="0091128F" w:rsidRPr="006D4364" w:rsidRDefault="0091128F" w:rsidP="006D4364">
      <w:pPr>
        <w:tabs>
          <w:tab w:val="left" w:pos="0"/>
        </w:tabs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a</w:t>
      </w:r>
    </w:p>
    <w:p w14:paraId="2A7EFE55" w14:textId="77777777" w:rsidR="0091128F" w:rsidRPr="006D4364" w:rsidRDefault="0091128F" w:rsidP="006D4364">
      <w:pPr>
        <w:tabs>
          <w:tab w:val="left" w:pos="0"/>
        </w:tabs>
        <w:spacing w:after="0" w:line="360" w:lineRule="auto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lastRenderedPageBreak/>
        <w:t>…………………………  …………………….</w:t>
      </w: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br/>
        <w:t>z siedzibą ……………………………………………</w:t>
      </w:r>
    </w:p>
    <w:p w14:paraId="64EFBD65" w14:textId="77777777" w:rsidR="0091128F" w:rsidRPr="006D4364" w:rsidRDefault="0091128F" w:rsidP="006D4364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t xml:space="preserve">NIP …………....................,  Regon ……….............., </w:t>
      </w:r>
    </w:p>
    <w:p w14:paraId="5C41C693" w14:textId="77777777" w:rsidR="0091128F" w:rsidRPr="006D4364" w:rsidRDefault="0091128F" w:rsidP="006D4364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t xml:space="preserve">reprezentowaną przez:  </w:t>
      </w:r>
    </w:p>
    <w:p w14:paraId="626BCB0B" w14:textId="77777777" w:rsidR="0091128F" w:rsidRPr="006D4364" w:rsidRDefault="0091128F" w:rsidP="006D4364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t>……………………………………….</w:t>
      </w:r>
    </w:p>
    <w:p w14:paraId="5C595670" w14:textId="77777777" w:rsidR="0091128F" w:rsidRPr="006D4364" w:rsidRDefault="0091128F" w:rsidP="006D4364">
      <w:pPr>
        <w:tabs>
          <w:tab w:val="left" w:pos="0"/>
        </w:tabs>
        <w:spacing w:after="0" w:line="360" w:lineRule="auto"/>
        <w:jc w:val="both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t xml:space="preserve">dalej zwanym </w:t>
      </w:r>
      <w:r w:rsidRPr="006D4364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„ Wykonawcą”</w:t>
      </w:r>
    </w:p>
    <w:p w14:paraId="6A55E0AD" w14:textId="77777777" w:rsidR="0091128F" w:rsidRPr="006D4364" w:rsidRDefault="0091128F" w:rsidP="006D4364">
      <w:pPr>
        <w:spacing w:after="0" w:line="360" w:lineRule="auto"/>
        <w:jc w:val="both"/>
        <w:rPr>
          <w:rFonts w:ascii="Cambria" w:eastAsia="Times New Roman" w:hAnsi="Cambria" w:cs="Times New Roman"/>
          <w:color w:val="auto"/>
          <w:sz w:val="24"/>
          <w:szCs w:val="24"/>
        </w:rPr>
      </w:pPr>
    </w:p>
    <w:p w14:paraId="7B992C74" w14:textId="77777777" w:rsidR="0091128F" w:rsidRPr="006D4364" w:rsidRDefault="0091128F" w:rsidP="006D4364">
      <w:pPr>
        <w:spacing w:after="0" w:line="360" w:lineRule="auto"/>
        <w:jc w:val="both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t xml:space="preserve">dalej łącznie zwanymi </w:t>
      </w:r>
      <w:r w:rsidRPr="006D4364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 xml:space="preserve">„Stronami” </w:t>
      </w:r>
    </w:p>
    <w:p w14:paraId="3E4B55A7" w14:textId="77777777" w:rsidR="0091128F" w:rsidRPr="006D4364" w:rsidRDefault="0091128F" w:rsidP="006D4364">
      <w:pPr>
        <w:spacing w:after="0" w:line="360" w:lineRule="auto"/>
        <w:jc w:val="both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6D4364">
        <w:rPr>
          <w:rFonts w:ascii="Cambria" w:eastAsia="Times New Roman" w:hAnsi="Cambria" w:cs="Times New Roman"/>
          <w:color w:val="auto"/>
          <w:sz w:val="24"/>
          <w:szCs w:val="24"/>
        </w:rPr>
        <w:t>zawarta została niniejsza umowa</w:t>
      </w:r>
    </w:p>
    <w:p w14:paraId="6B21B6B7" w14:textId="77777777" w:rsidR="0091128F" w:rsidRPr="006D4364" w:rsidRDefault="00C47F62" w:rsidP="006D4364">
      <w:pPr>
        <w:spacing w:after="0" w:line="360" w:lineRule="auto"/>
        <w:ind w:left="293"/>
        <w:rPr>
          <w:rFonts w:ascii="Cambria" w:hAnsi="Cambria"/>
          <w:sz w:val="24"/>
          <w:szCs w:val="24"/>
        </w:rPr>
      </w:pPr>
      <w:r w:rsidRPr="006D4364">
        <w:rPr>
          <w:rFonts w:ascii="Cambria" w:eastAsia="Arial" w:hAnsi="Cambria" w:cs="Arial"/>
          <w:sz w:val="24"/>
          <w:szCs w:val="24"/>
        </w:rPr>
        <w:t xml:space="preserve"> </w:t>
      </w:r>
    </w:p>
    <w:p w14:paraId="076B7C86" w14:textId="77777777" w:rsidR="00C47F62" w:rsidRPr="00C47F62" w:rsidRDefault="00C47F62" w:rsidP="00B25460">
      <w:pPr>
        <w:spacing w:after="0"/>
        <w:ind w:left="10" w:hanging="10"/>
        <w:jc w:val="center"/>
        <w:rPr>
          <w:rFonts w:ascii="Cambria" w:hAnsi="Cambria"/>
          <w:b/>
          <w:sz w:val="24"/>
          <w:szCs w:val="24"/>
        </w:rPr>
      </w:pPr>
      <w:r w:rsidRPr="00C47F62">
        <w:rPr>
          <w:rFonts w:ascii="Cambria" w:eastAsia="Arial" w:hAnsi="Cambria" w:cs="Arial"/>
          <w:b/>
          <w:sz w:val="24"/>
          <w:szCs w:val="24"/>
        </w:rPr>
        <w:t xml:space="preserve">§ 1 </w:t>
      </w:r>
    </w:p>
    <w:p w14:paraId="4194E5D7" w14:textId="77777777" w:rsidR="00C47F62" w:rsidRPr="00C47F62" w:rsidRDefault="00C47F62" w:rsidP="00B25460">
      <w:pPr>
        <w:spacing w:after="132"/>
        <w:ind w:left="10" w:hanging="10"/>
        <w:jc w:val="center"/>
        <w:rPr>
          <w:rFonts w:ascii="Cambria" w:hAnsi="Cambria"/>
          <w:b/>
          <w:sz w:val="24"/>
          <w:szCs w:val="24"/>
        </w:rPr>
      </w:pPr>
      <w:r w:rsidRPr="00C47F62">
        <w:rPr>
          <w:rFonts w:ascii="Cambria" w:eastAsia="Arial" w:hAnsi="Cambria" w:cs="Arial"/>
          <w:b/>
          <w:sz w:val="24"/>
          <w:szCs w:val="24"/>
        </w:rPr>
        <w:t xml:space="preserve">Przedmiot umowy </w:t>
      </w:r>
    </w:p>
    <w:p w14:paraId="084235B0" w14:textId="77777777" w:rsidR="00C47F62" w:rsidRDefault="00C47F62" w:rsidP="00C47F62">
      <w:pPr>
        <w:pStyle w:val="Nagwekspisutreci"/>
        <w:numPr>
          <w:ilvl w:val="0"/>
          <w:numId w:val="12"/>
        </w:numPr>
        <w:spacing w:before="0"/>
        <w:ind w:left="426"/>
        <w:jc w:val="both"/>
        <w:rPr>
          <w:rFonts w:ascii="Cambria" w:hAnsi="Cambria"/>
          <w:b w:val="0"/>
          <w:bCs/>
          <w:color w:val="auto"/>
          <w:sz w:val="24"/>
          <w:szCs w:val="24"/>
        </w:rPr>
      </w:pPr>
      <w:r w:rsidRPr="004A774F">
        <w:rPr>
          <w:rFonts w:ascii="Cambria" w:hAnsi="Cambria"/>
          <w:b w:val="0"/>
          <w:color w:val="auto"/>
          <w:sz w:val="24"/>
          <w:szCs w:val="24"/>
        </w:rPr>
        <w:lastRenderedPageBreak/>
        <w:t xml:space="preserve">Przedmiotem zamówienia jest zakup i dostawa sprzętu sportowego </w:t>
      </w:r>
      <w:r w:rsidRPr="004A774F">
        <w:rPr>
          <w:rFonts w:ascii="Cambria" w:hAnsi="Cambria"/>
          <w:b w:val="0"/>
          <w:bCs/>
          <w:color w:val="auto"/>
          <w:sz w:val="24"/>
          <w:szCs w:val="24"/>
        </w:rPr>
        <w:t xml:space="preserve">w związku </w:t>
      </w:r>
      <w:r>
        <w:rPr>
          <w:rFonts w:ascii="Cambria" w:hAnsi="Cambria"/>
          <w:b w:val="0"/>
          <w:bCs/>
          <w:color w:val="auto"/>
          <w:sz w:val="24"/>
          <w:szCs w:val="24"/>
        </w:rPr>
        <w:t xml:space="preserve">                                     </w:t>
      </w:r>
      <w:r w:rsidRPr="004A774F">
        <w:rPr>
          <w:rFonts w:ascii="Cambria" w:hAnsi="Cambria"/>
          <w:b w:val="0"/>
          <w:bCs/>
          <w:color w:val="auto"/>
          <w:sz w:val="24"/>
          <w:szCs w:val="24"/>
        </w:rPr>
        <w:t xml:space="preserve">z realizacją zadania publicznego </w:t>
      </w:r>
      <w:r>
        <w:rPr>
          <w:rFonts w:ascii="Cambria" w:hAnsi="Cambria"/>
          <w:b w:val="0"/>
          <w:bCs/>
          <w:color w:val="auto"/>
          <w:sz w:val="24"/>
          <w:szCs w:val="24"/>
        </w:rPr>
        <w:t xml:space="preserve">ze środków budżetu państwa </w:t>
      </w:r>
      <w:r w:rsidRPr="004A774F">
        <w:rPr>
          <w:rFonts w:ascii="Cambria" w:hAnsi="Cambria"/>
          <w:b w:val="0"/>
          <w:bCs/>
          <w:color w:val="auto"/>
          <w:sz w:val="24"/>
          <w:szCs w:val="24"/>
        </w:rPr>
        <w:t>w ramach Programu ,,Aktywna Szkoła – sprzęt sportowy dla szkół</w:t>
      </w:r>
      <w:r w:rsidR="0027431E">
        <w:rPr>
          <w:rFonts w:ascii="Cambria" w:hAnsi="Cambria"/>
          <w:b w:val="0"/>
          <w:bCs/>
          <w:color w:val="auto"/>
          <w:sz w:val="24"/>
          <w:szCs w:val="24"/>
        </w:rPr>
        <w:t xml:space="preserve"> dla części:</w:t>
      </w:r>
    </w:p>
    <w:p w14:paraId="6F124679" w14:textId="77777777" w:rsidR="0027431E" w:rsidRPr="0027431E" w:rsidRDefault="0027431E" w:rsidP="0027431E">
      <w:pPr>
        <w:pStyle w:val="p"/>
        <w:jc w:val="both"/>
        <w:rPr>
          <w:rFonts w:ascii="Cambria" w:hAnsi="Cambria"/>
          <w:b/>
          <w:sz w:val="24"/>
        </w:rPr>
      </w:pPr>
      <w:r w:rsidRPr="0027431E">
        <w:rPr>
          <w:rFonts w:ascii="Cambria" w:hAnsi="Cambria"/>
          <w:b/>
          <w:sz w:val="24"/>
        </w:rPr>
        <w:t>Część 1- Zakup i dostawa sprzętu sportowego do Szkoły Podstawowej w Świecy,</w:t>
      </w:r>
    </w:p>
    <w:p w14:paraId="2B26903C" w14:textId="77777777" w:rsidR="0027431E" w:rsidRPr="0027431E" w:rsidRDefault="0027431E" w:rsidP="0027431E">
      <w:pPr>
        <w:pStyle w:val="p"/>
        <w:jc w:val="both"/>
        <w:rPr>
          <w:rFonts w:ascii="Cambria" w:hAnsi="Cambria"/>
          <w:b/>
          <w:sz w:val="24"/>
        </w:rPr>
      </w:pPr>
      <w:r w:rsidRPr="0027431E">
        <w:rPr>
          <w:rFonts w:ascii="Cambria" w:hAnsi="Cambria"/>
          <w:b/>
          <w:sz w:val="24"/>
        </w:rPr>
        <w:t>Część 2- Zakup i dostawa sprzętu sportowego do Szkoły Podstawowej w Tarchałach Wielkich,</w:t>
      </w:r>
    </w:p>
    <w:p w14:paraId="01782671" w14:textId="77777777" w:rsidR="0027431E" w:rsidRPr="0027431E" w:rsidRDefault="0027431E" w:rsidP="0027431E">
      <w:pPr>
        <w:pStyle w:val="p"/>
        <w:jc w:val="both"/>
        <w:rPr>
          <w:rFonts w:ascii="Cambria" w:hAnsi="Cambria"/>
          <w:b/>
          <w:sz w:val="24"/>
        </w:rPr>
      </w:pPr>
      <w:r w:rsidRPr="0027431E">
        <w:rPr>
          <w:rFonts w:ascii="Cambria" w:hAnsi="Cambria"/>
          <w:b/>
          <w:sz w:val="24"/>
        </w:rPr>
        <w:t>Część 3- Zakup i dostawa sprzętu sportowego do Branżowej Szkoły I stopnia w Odolanowie,</w:t>
      </w:r>
    </w:p>
    <w:p w14:paraId="79676BF4" w14:textId="77777777" w:rsidR="0027431E" w:rsidRDefault="0027431E" w:rsidP="0027431E">
      <w:pPr>
        <w:pStyle w:val="p"/>
        <w:jc w:val="both"/>
        <w:rPr>
          <w:rFonts w:ascii="Cambria" w:hAnsi="Cambria"/>
          <w:b/>
          <w:sz w:val="24"/>
        </w:rPr>
      </w:pPr>
      <w:r w:rsidRPr="0027431E">
        <w:rPr>
          <w:rFonts w:ascii="Cambria" w:hAnsi="Cambria"/>
          <w:b/>
          <w:sz w:val="24"/>
        </w:rPr>
        <w:t>Część 4- Zakup i dostawa sprzętu sportowego do Zespół Szkół Ogólnokształcących w Odolanowie.</w:t>
      </w:r>
      <w:r>
        <w:rPr>
          <w:rFonts w:ascii="Cambria" w:hAnsi="Cambria"/>
          <w:b/>
          <w:sz w:val="24"/>
        </w:rPr>
        <w:t>*</w:t>
      </w:r>
    </w:p>
    <w:p w14:paraId="0FA5649C" w14:textId="77777777" w:rsidR="0027431E" w:rsidRDefault="0027431E" w:rsidP="0027431E">
      <w:pPr>
        <w:pStyle w:val="p"/>
        <w:rPr>
          <w:rFonts w:ascii="Cambria" w:hAnsi="Cambria"/>
          <w:b/>
          <w:sz w:val="24"/>
        </w:rPr>
      </w:pPr>
    </w:p>
    <w:p w14:paraId="57116227" w14:textId="77777777" w:rsidR="0027431E" w:rsidRDefault="0027431E" w:rsidP="0027431E">
      <w:pPr>
        <w:pStyle w:val="p"/>
        <w:rPr>
          <w:rFonts w:ascii="Cambria" w:hAnsi="Cambria"/>
          <w:b/>
          <w:sz w:val="24"/>
        </w:rPr>
      </w:pPr>
    </w:p>
    <w:p w14:paraId="50EF55D2" w14:textId="77777777" w:rsidR="0027431E" w:rsidRPr="0027431E" w:rsidRDefault="0027431E" w:rsidP="0027431E">
      <w:pPr>
        <w:pStyle w:val="p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*</w:t>
      </w:r>
      <w:r w:rsidRPr="0027431E">
        <w:rPr>
          <w:rFonts w:ascii="Cambria" w:hAnsi="Cambria"/>
          <w:b/>
          <w:sz w:val="18"/>
        </w:rPr>
        <w:t>niepotrzebne skreślić</w:t>
      </w:r>
    </w:p>
    <w:p w14:paraId="08BC4976" w14:textId="77777777" w:rsidR="0027431E" w:rsidRPr="0027431E" w:rsidRDefault="0027431E" w:rsidP="0027431E"/>
    <w:p w14:paraId="3A5AE41F" w14:textId="77777777" w:rsidR="00C47F62" w:rsidRPr="005316A3" w:rsidRDefault="00C47F62" w:rsidP="00C47F62">
      <w:pPr>
        <w:pStyle w:val="Nagwekspisutreci"/>
        <w:numPr>
          <w:ilvl w:val="0"/>
          <w:numId w:val="12"/>
        </w:numPr>
        <w:spacing w:before="0"/>
        <w:ind w:left="426"/>
        <w:jc w:val="both"/>
        <w:rPr>
          <w:rFonts w:ascii="Cambria" w:eastAsia="Arial" w:hAnsi="Cambria" w:cs="Arial"/>
          <w:b w:val="0"/>
          <w:color w:val="auto"/>
          <w:sz w:val="24"/>
          <w:szCs w:val="24"/>
        </w:rPr>
      </w:pPr>
      <w:r w:rsidRPr="005316A3">
        <w:rPr>
          <w:rFonts w:ascii="Cambria" w:eastAsia="Arial" w:hAnsi="Cambria" w:cs="Arial"/>
          <w:b w:val="0"/>
          <w:color w:val="auto"/>
          <w:sz w:val="24"/>
          <w:szCs w:val="24"/>
        </w:rPr>
        <w:t xml:space="preserve">Przedmiot zamówienia </w:t>
      </w:r>
      <w:r w:rsidR="0027431E" w:rsidRPr="005316A3">
        <w:rPr>
          <w:rFonts w:ascii="Cambria" w:eastAsia="Arial" w:hAnsi="Cambria" w:cs="Arial"/>
          <w:b w:val="0"/>
          <w:color w:val="auto"/>
          <w:sz w:val="24"/>
          <w:szCs w:val="24"/>
        </w:rPr>
        <w:t>powinien być zgodny</w:t>
      </w:r>
      <w:r w:rsidR="00B25460" w:rsidRPr="005316A3">
        <w:rPr>
          <w:rFonts w:ascii="Cambria" w:eastAsia="Arial" w:hAnsi="Cambria" w:cs="Arial"/>
          <w:b w:val="0"/>
          <w:color w:val="auto"/>
          <w:sz w:val="24"/>
          <w:szCs w:val="24"/>
        </w:rPr>
        <w:t xml:space="preserve"> z</w:t>
      </w:r>
      <w:r w:rsidR="0027431E" w:rsidRPr="005316A3">
        <w:rPr>
          <w:rFonts w:ascii="Cambria" w:eastAsia="Arial" w:hAnsi="Cambria" w:cs="Arial"/>
          <w:b w:val="0"/>
          <w:color w:val="auto"/>
          <w:sz w:val="24"/>
          <w:szCs w:val="24"/>
        </w:rPr>
        <w:t>e</w:t>
      </w:r>
      <w:r w:rsidR="00B25460" w:rsidRPr="005316A3">
        <w:rPr>
          <w:rFonts w:ascii="Cambria" w:eastAsia="Arial" w:hAnsi="Cambria" w:cs="Arial"/>
          <w:b w:val="0"/>
          <w:color w:val="auto"/>
          <w:sz w:val="24"/>
          <w:szCs w:val="24"/>
        </w:rPr>
        <w:t xml:space="preserve"> </w:t>
      </w:r>
      <w:r w:rsidR="0027431E" w:rsidRPr="005316A3">
        <w:rPr>
          <w:rFonts w:ascii="Cambria" w:eastAsia="Arial" w:hAnsi="Cambria" w:cs="Arial"/>
          <w:b w:val="0"/>
          <w:color w:val="auto"/>
          <w:sz w:val="24"/>
          <w:szCs w:val="24"/>
        </w:rPr>
        <w:t xml:space="preserve">szczegółowym </w:t>
      </w:r>
      <w:r w:rsidR="00B25460" w:rsidRPr="005316A3">
        <w:rPr>
          <w:rFonts w:ascii="Cambria" w:eastAsia="Arial" w:hAnsi="Cambria" w:cs="Arial"/>
          <w:b w:val="0"/>
          <w:color w:val="auto"/>
          <w:sz w:val="24"/>
          <w:szCs w:val="24"/>
        </w:rPr>
        <w:t>o</w:t>
      </w:r>
      <w:r w:rsidRPr="005316A3">
        <w:rPr>
          <w:rFonts w:ascii="Cambria" w:eastAsia="Arial" w:hAnsi="Cambria" w:cs="Arial"/>
          <w:b w:val="0"/>
          <w:color w:val="auto"/>
          <w:sz w:val="24"/>
          <w:szCs w:val="24"/>
        </w:rPr>
        <w:t xml:space="preserve">pisem przedmiotu zamówienia </w:t>
      </w:r>
      <w:r w:rsidR="006D4364" w:rsidRPr="005316A3">
        <w:rPr>
          <w:rFonts w:ascii="Cambria" w:eastAsia="Arial" w:hAnsi="Cambria" w:cs="Arial"/>
          <w:b w:val="0"/>
          <w:color w:val="auto"/>
          <w:sz w:val="24"/>
          <w:szCs w:val="24"/>
        </w:rPr>
        <w:t xml:space="preserve">w </w:t>
      </w:r>
      <w:r w:rsidR="0027431E" w:rsidRPr="005316A3">
        <w:rPr>
          <w:rFonts w:ascii="Cambria" w:eastAsia="Arial" w:hAnsi="Cambria" w:cs="Arial"/>
          <w:b w:val="0"/>
          <w:color w:val="auto"/>
          <w:sz w:val="24"/>
          <w:szCs w:val="24"/>
        </w:rPr>
        <w:t>ogłoszeniu o przetargu</w:t>
      </w:r>
      <w:r w:rsidR="006D4364" w:rsidRPr="005316A3">
        <w:rPr>
          <w:rFonts w:ascii="Cambria" w:eastAsia="Arial" w:hAnsi="Cambria" w:cs="Arial"/>
          <w:b w:val="0"/>
          <w:color w:val="auto"/>
          <w:sz w:val="24"/>
          <w:szCs w:val="24"/>
        </w:rPr>
        <w:t xml:space="preserve"> </w:t>
      </w:r>
      <w:r w:rsidRPr="005316A3">
        <w:rPr>
          <w:rFonts w:ascii="Cambria" w:eastAsia="Arial" w:hAnsi="Cambria" w:cs="Arial"/>
          <w:b w:val="0"/>
          <w:color w:val="auto"/>
          <w:sz w:val="24"/>
          <w:szCs w:val="24"/>
        </w:rPr>
        <w:t>oraz z</w:t>
      </w:r>
      <w:r w:rsidR="006D4364" w:rsidRPr="005316A3">
        <w:rPr>
          <w:rFonts w:ascii="Cambria" w:eastAsia="Arial" w:hAnsi="Cambria" w:cs="Arial"/>
          <w:b w:val="0"/>
          <w:color w:val="auto"/>
          <w:sz w:val="24"/>
          <w:szCs w:val="24"/>
        </w:rPr>
        <w:t>łożoną</w:t>
      </w:r>
      <w:r w:rsidRPr="005316A3">
        <w:rPr>
          <w:rFonts w:ascii="Cambria" w:eastAsia="Arial" w:hAnsi="Cambria" w:cs="Arial"/>
          <w:b w:val="0"/>
          <w:color w:val="auto"/>
          <w:sz w:val="24"/>
          <w:szCs w:val="24"/>
        </w:rPr>
        <w:t xml:space="preserve"> </w:t>
      </w:r>
      <w:r w:rsidR="006D4364" w:rsidRPr="005316A3">
        <w:rPr>
          <w:rFonts w:ascii="Cambria" w:eastAsia="Arial" w:hAnsi="Cambria" w:cs="Arial"/>
          <w:b w:val="0"/>
          <w:color w:val="auto"/>
          <w:sz w:val="24"/>
          <w:szCs w:val="24"/>
        </w:rPr>
        <w:t>ofertą.</w:t>
      </w:r>
    </w:p>
    <w:p w14:paraId="4BEE5234" w14:textId="77777777" w:rsidR="006D4364" w:rsidRPr="005316A3" w:rsidRDefault="006D4364" w:rsidP="00C47F62">
      <w:pPr>
        <w:spacing w:after="0"/>
        <w:ind w:left="10" w:right="334" w:hanging="10"/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10D45FAC" w14:textId="77777777" w:rsidR="00C47F62" w:rsidRPr="005316A3" w:rsidRDefault="00C47F62" w:rsidP="00C47F62">
      <w:pPr>
        <w:spacing w:after="0"/>
        <w:ind w:left="10" w:right="334" w:hanging="10"/>
        <w:jc w:val="center"/>
        <w:rPr>
          <w:rFonts w:ascii="Cambria" w:hAnsi="Cambria"/>
          <w:b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lastRenderedPageBreak/>
        <w:t xml:space="preserve">§ 2 </w:t>
      </w:r>
    </w:p>
    <w:p w14:paraId="3E67079A" w14:textId="77777777" w:rsidR="00C47F62" w:rsidRPr="005316A3" w:rsidRDefault="00C47F62" w:rsidP="0091128F">
      <w:pPr>
        <w:tabs>
          <w:tab w:val="left" w:pos="709"/>
        </w:tabs>
        <w:spacing w:after="0"/>
        <w:ind w:left="426" w:right="338" w:hanging="10"/>
        <w:jc w:val="center"/>
        <w:rPr>
          <w:rFonts w:ascii="Cambria" w:hAnsi="Cambria"/>
          <w:b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t xml:space="preserve">Termin  i  miejsce  realizacji umowy </w:t>
      </w:r>
    </w:p>
    <w:p w14:paraId="119B68AE" w14:textId="77777777" w:rsidR="00007928" w:rsidRPr="005316A3" w:rsidRDefault="00007928" w:rsidP="00007928">
      <w:pPr>
        <w:numPr>
          <w:ilvl w:val="0"/>
          <w:numId w:val="1"/>
        </w:numPr>
        <w:tabs>
          <w:tab w:val="left" w:pos="709"/>
        </w:tabs>
        <w:spacing w:after="4" w:line="268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>Zamówienie musi zostać zrealizowane w terminie:</w:t>
      </w:r>
      <w:r w:rsidRPr="005316A3">
        <w:rPr>
          <w:rFonts w:ascii="Cambria" w:eastAsia="Arial" w:hAnsi="Cambria" w:cs="Arial"/>
          <w:b/>
          <w:sz w:val="24"/>
          <w:szCs w:val="24"/>
        </w:rPr>
        <w:t xml:space="preserve"> do dnia 16 grudnia od daty zawarcia umowy.</w:t>
      </w:r>
    </w:p>
    <w:p w14:paraId="120B8480" w14:textId="77777777" w:rsidR="006D4364" w:rsidRPr="005316A3" w:rsidRDefault="00007928" w:rsidP="00007928">
      <w:pPr>
        <w:numPr>
          <w:ilvl w:val="0"/>
          <w:numId w:val="1"/>
        </w:numPr>
        <w:tabs>
          <w:tab w:val="left" w:pos="709"/>
        </w:tabs>
        <w:spacing w:after="4" w:line="268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 xml:space="preserve"> Wykonawca powiadomi Zamawiającego</w:t>
      </w:r>
      <w:r w:rsidR="00C47F62" w:rsidRPr="005316A3">
        <w:rPr>
          <w:rFonts w:ascii="Cambria" w:eastAsia="Arial" w:hAnsi="Cambria" w:cs="Arial"/>
          <w:sz w:val="24"/>
          <w:szCs w:val="24"/>
        </w:rPr>
        <w:t xml:space="preserve"> na co najmniej 2  dni  robocze  przed  planowanym  terminem  dostarczenia  przedmiotu  zamówienia. </w:t>
      </w:r>
    </w:p>
    <w:p w14:paraId="5EE6D932" w14:textId="77777777" w:rsidR="006D4364" w:rsidRPr="005316A3" w:rsidRDefault="006D4364" w:rsidP="00007928">
      <w:pPr>
        <w:numPr>
          <w:ilvl w:val="0"/>
          <w:numId w:val="1"/>
        </w:numPr>
        <w:tabs>
          <w:tab w:val="left" w:pos="709"/>
        </w:tabs>
        <w:spacing w:after="4" w:line="268" w:lineRule="auto"/>
        <w:ind w:left="426" w:hanging="284"/>
        <w:jc w:val="both"/>
        <w:rPr>
          <w:rFonts w:ascii="Cambria" w:hAnsi="Cambria"/>
          <w:b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t>Dostawa sprzętu sportowego do szkół z terenu Gminy i Miasta Odolanów do:</w:t>
      </w:r>
    </w:p>
    <w:p w14:paraId="592743EE" w14:textId="77777777" w:rsidR="006D4364" w:rsidRPr="005316A3" w:rsidRDefault="006D4364" w:rsidP="006D4364">
      <w:pPr>
        <w:spacing w:after="0"/>
        <w:ind w:left="293"/>
        <w:rPr>
          <w:rFonts w:ascii="Cambria" w:eastAsia="Arial" w:hAnsi="Cambria" w:cs="Arial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>- Szkoła Podstawowa w Świecy, ul. Szkolna 5, 63-430 Odolanów,</w:t>
      </w:r>
    </w:p>
    <w:p w14:paraId="5265E976" w14:textId="77777777" w:rsidR="006D4364" w:rsidRPr="005316A3" w:rsidRDefault="006D4364" w:rsidP="006D4364">
      <w:pPr>
        <w:spacing w:after="0"/>
        <w:ind w:left="293"/>
        <w:rPr>
          <w:rFonts w:ascii="Cambria" w:eastAsia="Arial" w:hAnsi="Cambria" w:cs="Arial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>-</w:t>
      </w:r>
      <w:r w:rsidRPr="005316A3">
        <w:t xml:space="preserve"> </w:t>
      </w:r>
      <w:r w:rsidRPr="005316A3">
        <w:rPr>
          <w:rFonts w:ascii="Cambria" w:eastAsia="Arial" w:hAnsi="Cambria" w:cs="Arial"/>
          <w:sz w:val="24"/>
          <w:szCs w:val="24"/>
        </w:rPr>
        <w:t>Szkoła Podstawowa w Tarchałach Wielkich, ul. Szkolna 69, 63-430 Odolanów,</w:t>
      </w:r>
    </w:p>
    <w:p w14:paraId="2ABA3234" w14:textId="77777777" w:rsidR="006D4364" w:rsidRPr="005316A3" w:rsidRDefault="006D4364" w:rsidP="006D4364">
      <w:pPr>
        <w:spacing w:after="0"/>
        <w:ind w:left="293"/>
        <w:rPr>
          <w:rFonts w:ascii="Cambria" w:eastAsia="Arial" w:hAnsi="Cambria" w:cs="Arial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>-</w:t>
      </w:r>
      <w:r w:rsidR="002E15A8" w:rsidRPr="005316A3">
        <w:rPr>
          <w:rFonts w:ascii="Cambria" w:eastAsia="Arial" w:hAnsi="Cambria" w:cs="Arial"/>
          <w:sz w:val="24"/>
          <w:szCs w:val="24"/>
        </w:rPr>
        <w:t xml:space="preserve"> </w:t>
      </w:r>
      <w:r w:rsidRPr="005316A3">
        <w:rPr>
          <w:rFonts w:ascii="Cambria" w:eastAsia="Arial" w:hAnsi="Cambria" w:cs="Arial"/>
          <w:sz w:val="24"/>
          <w:szCs w:val="24"/>
        </w:rPr>
        <w:t>Branżowa Szkoła I stopnia w Odolanowie, ul. Krotoszyńska 121, 63-430 Odolanów</w:t>
      </w:r>
    </w:p>
    <w:p w14:paraId="4424C2AB" w14:textId="77777777" w:rsidR="00580D71" w:rsidRPr="005316A3" w:rsidRDefault="00580D71" w:rsidP="00580D71">
      <w:pPr>
        <w:spacing w:after="0"/>
        <w:ind w:left="293"/>
        <w:rPr>
          <w:rFonts w:ascii="Cambria" w:eastAsia="Arial" w:hAnsi="Cambria" w:cs="Arial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>- Zespół Szkół Ogólnokształcących w Odolanowie ul. Krotoszyńska 121, 63-430 Odolanów</w:t>
      </w:r>
    </w:p>
    <w:p w14:paraId="514CE26D" w14:textId="77777777" w:rsidR="00C47F62" w:rsidRPr="005316A3" w:rsidRDefault="00C47F62" w:rsidP="00C47F62">
      <w:pPr>
        <w:spacing w:after="0"/>
        <w:ind w:left="293"/>
        <w:rPr>
          <w:rFonts w:ascii="Cambria" w:hAnsi="Cambria"/>
          <w:sz w:val="24"/>
          <w:szCs w:val="24"/>
        </w:rPr>
      </w:pPr>
    </w:p>
    <w:p w14:paraId="0D97544E" w14:textId="77777777" w:rsidR="00C47F62" w:rsidRPr="005316A3" w:rsidRDefault="00C47F62" w:rsidP="006D4364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t>§ 3</w:t>
      </w:r>
    </w:p>
    <w:p w14:paraId="0189EC9C" w14:textId="77777777" w:rsidR="00C47F62" w:rsidRPr="005316A3" w:rsidRDefault="00C47F62" w:rsidP="00B25460">
      <w:pPr>
        <w:spacing w:after="45" w:line="266" w:lineRule="auto"/>
        <w:ind w:hanging="10"/>
        <w:jc w:val="center"/>
        <w:rPr>
          <w:rFonts w:ascii="Cambria" w:hAnsi="Cambria"/>
          <w:b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t>Reprezentacja  Zamawiającego  do  celu  realizacji  umowy</w:t>
      </w:r>
    </w:p>
    <w:p w14:paraId="2346DFF6" w14:textId="77777777" w:rsidR="00C47F62" w:rsidRPr="005316A3" w:rsidRDefault="00C47F62" w:rsidP="00C47F62">
      <w:pPr>
        <w:numPr>
          <w:ilvl w:val="0"/>
          <w:numId w:val="2"/>
        </w:numPr>
        <w:spacing w:after="5" w:line="266" w:lineRule="auto"/>
        <w:ind w:left="498" w:hanging="360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lastRenderedPageBreak/>
        <w:t xml:space="preserve">Osobą  odpowiedzialną  za realizację umowy po stronie Zamawiającego będzie: ……………………….,  e-mail: ……………………………..  </w:t>
      </w:r>
    </w:p>
    <w:p w14:paraId="710A9830" w14:textId="77777777" w:rsidR="00C47F62" w:rsidRPr="005316A3" w:rsidRDefault="00C47F62" w:rsidP="00C47F62">
      <w:pPr>
        <w:numPr>
          <w:ilvl w:val="0"/>
          <w:numId w:val="2"/>
        </w:numPr>
        <w:spacing w:after="5" w:line="266" w:lineRule="auto"/>
        <w:ind w:left="498" w:hanging="360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 xml:space="preserve">Osobą odpowiedzialną za realizację umowy po stronie Wykonawcy będzie ……………………….,  e-mail: ……………………………..  </w:t>
      </w:r>
    </w:p>
    <w:p w14:paraId="3E7D5B24" w14:textId="77777777" w:rsidR="00C47F62" w:rsidRPr="005316A3" w:rsidRDefault="00C47F62" w:rsidP="00C47F62">
      <w:pPr>
        <w:tabs>
          <w:tab w:val="center" w:pos="293"/>
          <w:tab w:val="center" w:pos="1001"/>
          <w:tab w:val="center" w:pos="1709"/>
          <w:tab w:val="center" w:pos="2417"/>
          <w:tab w:val="center" w:pos="3126"/>
          <w:tab w:val="center" w:pos="3834"/>
          <w:tab w:val="center" w:pos="4707"/>
        </w:tabs>
        <w:spacing w:after="5" w:line="266" w:lineRule="auto"/>
        <w:rPr>
          <w:rFonts w:ascii="Cambria" w:eastAsia="Arial" w:hAnsi="Cambria" w:cs="Arial"/>
          <w:sz w:val="24"/>
          <w:szCs w:val="24"/>
        </w:rPr>
      </w:pPr>
      <w:r w:rsidRPr="005316A3">
        <w:rPr>
          <w:rFonts w:ascii="Cambria" w:hAnsi="Cambria"/>
          <w:sz w:val="24"/>
          <w:szCs w:val="24"/>
        </w:rPr>
        <w:tab/>
      </w:r>
      <w:r w:rsidRPr="005316A3">
        <w:rPr>
          <w:rFonts w:ascii="Cambria" w:eastAsia="Arial" w:hAnsi="Cambria" w:cs="Arial"/>
          <w:sz w:val="24"/>
          <w:szCs w:val="24"/>
        </w:rPr>
        <w:t xml:space="preserve"> </w:t>
      </w:r>
      <w:r w:rsidRPr="005316A3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5316A3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5316A3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5316A3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5316A3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5316A3">
        <w:rPr>
          <w:rFonts w:ascii="Cambria" w:eastAsia="Arial" w:hAnsi="Cambria" w:cs="Arial"/>
          <w:sz w:val="24"/>
          <w:szCs w:val="24"/>
        </w:rPr>
        <w:tab/>
      </w:r>
    </w:p>
    <w:p w14:paraId="6A1E534F" w14:textId="77777777" w:rsidR="00C47F62" w:rsidRPr="005316A3" w:rsidRDefault="00C47F62" w:rsidP="00C47F62">
      <w:pPr>
        <w:tabs>
          <w:tab w:val="center" w:pos="293"/>
          <w:tab w:val="center" w:pos="1001"/>
          <w:tab w:val="center" w:pos="1709"/>
          <w:tab w:val="center" w:pos="2417"/>
          <w:tab w:val="center" w:pos="3126"/>
          <w:tab w:val="center" w:pos="3834"/>
          <w:tab w:val="center" w:pos="4707"/>
        </w:tabs>
        <w:spacing w:after="5" w:line="266" w:lineRule="auto"/>
        <w:jc w:val="center"/>
        <w:rPr>
          <w:rFonts w:ascii="Cambria" w:hAnsi="Cambria"/>
          <w:b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t>§ 4</w:t>
      </w:r>
    </w:p>
    <w:p w14:paraId="286EF8BC" w14:textId="77777777" w:rsidR="00C47F62" w:rsidRPr="005316A3" w:rsidRDefault="00C47F62" w:rsidP="00B25460">
      <w:pPr>
        <w:spacing w:after="0"/>
        <w:ind w:left="10" w:hanging="10"/>
        <w:jc w:val="center"/>
        <w:rPr>
          <w:rFonts w:ascii="Cambria" w:hAnsi="Cambria"/>
          <w:b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t xml:space="preserve">Obowiązki   Wykonawcy </w:t>
      </w:r>
    </w:p>
    <w:p w14:paraId="44490183" w14:textId="77777777" w:rsidR="00C47F62" w:rsidRPr="005316A3" w:rsidRDefault="00C47F62" w:rsidP="00C47F62">
      <w:pPr>
        <w:numPr>
          <w:ilvl w:val="0"/>
          <w:numId w:val="3"/>
        </w:numPr>
        <w:spacing w:after="5" w:line="266" w:lineRule="auto"/>
        <w:ind w:hanging="360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 xml:space="preserve">Wykonawca jest zobowiązany dostarczyć przedmiot umowy zgodnie ze złożoną ofertą. </w:t>
      </w:r>
    </w:p>
    <w:p w14:paraId="3FCBE7CA" w14:textId="77777777" w:rsidR="00C47F62" w:rsidRPr="005316A3" w:rsidRDefault="00C47F62" w:rsidP="00C47F62">
      <w:pPr>
        <w:numPr>
          <w:ilvl w:val="0"/>
          <w:numId w:val="3"/>
        </w:numPr>
        <w:spacing w:after="5" w:line="266" w:lineRule="auto"/>
        <w:ind w:hanging="360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 xml:space="preserve">Wykonawca zobowiązuje się współdziałać z Zamawiającym w celu sprawnej                                i bezkonfliktowej realizacji niniejszej Umowy. </w:t>
      </w:r>
    </w:p>
    <w:p w14:paraId="0C880B20" w14:textId="77777777" w:rsidR="00C47F62" w:rsidRPr="005316A3" w:rsidRDefault="00C47F62" w:rsidP="00C47F62">
      <w:pPr>
        <w:numPr>
          <w:ilvl w:val="0"/>
          <w:numId w:val="3"/>
        </w:numPr>
        <w:spacing w:after="5" w:line="266" w:lineRule="auto"/>
        <w:ind w:hanging="360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 xml:space="preserve">Wykonawca jest zobowiązany do bezzwłocznego informowania Zamawiającego                     o wszelkich zagrożeniach dla realizacji umowy, w szczególności dotyczących terminów i  zakresu rzeczowego umowy. </w:t>
      </w:r>
    </w:p>
    <w:p w14:paraId="5A1F7CD3" w14:textId="77777777" w:rsidR="00C47F62" w:rsidRPr="005316A3" w:rsidRDefault="00C47F62" w:rsidP="00C47F62">
      <w:pPr>
        <w:spacing w:after="0"/>
        <w:ind w:left="293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 xml:space="preserve">                                                                        </w:t>
      </w:r>
    </w:p>
    <w:p w14:paraId="05049F52" w14:textId="77777777" w:rsidR="00C47F62" w:rsidRPr="005316A3" w:rsidRDefault="00C47F62" w:rsidP="00C47F62">
      <w:pPr>
        <w:spacing w:after="5" w:line="266" w:lineRule="auto"/>
        <w:ind w:left="288" w:right="605" w:hanging="10"/>
        <w:jc w:val="center"/>
        <w:rPr>
          <w:rFonts w:ascii="Cambria" w:hAnsi="Cambria"/>
          <w:b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t>§ 5</w:t>
      </w:r>
    </w:p>
    <w:p w14:paraId="1D60B926" w14:textId="77777777" w:rsidR="00C47F62" w:rsidRPr="005316A3" w:rsidRDefault="00C47F62" w:rsidP="00C47F62">
      <w:pPr>
        <w:tabs>
          <w:tab w:val="center" w:pos="293"/>
          <w:tab w:val="center" w:pos="1001"/>
          <w:tab w:val="center" w:pos="1709"/>
          <w:tab w:val="center" w:pos="2417"/>
          <w:tab w:val="center" w:pos="3126"/>
          <w:tab w:val="center" w:pos="4648"/>
        </w:tabs>
        <w:spacing w:after="5" w:line="266" w:lineRule="auto"/>
        <w:jc w:val="center"/>
        <w:rPr>
          <w:rFonts w:ascii="Cambria" w:hAnsi="Cambria"/>
          <w:b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t>Dostawa i Odbiory</w:t>
      </w:r>
    </w:p>
    <w:p w14:paraId="22ABAEAA" w14:textId="77777777" w:rsidR="00C47F62" w:rsidRPr="005316A3" w:rsidRDefault="00C47F62" w:rsidP="00C47F62">
      <w:pPr>
        <w:pStyle w:val="Akapitzlist"/>
        <w:numPr>
          <w:ilvl w:val="0"/>
          <w:numId w:val="13"/>
        </w:numPr>
        <w:spacing w:after="5" w:line="266" w:lineRule="auto"/>
        <w:ind w:left="426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lastRenderedPageBreak/>
        <w:t xml:space="preserve">Wykonawca dostarczy do Zamawiającego zamówione produkty, zgodnie                                              z warunkami  niniejszej umowy i poniesie pełne ryzyko związane z ich uszkodzeniem do chwili dokonania jego odbioru przez Zamawiającego. </w:t>
      </w:r>
    </w:p>
    <w:p w14:paraId="2F586AA7" w14:textId="77777777" w:rsidR="006A7008" w:rsidRPr="005316A3" w:rsidRDefault="00C47F62" w:rsidP="006A7008">
      <w:pPr>
        <w:pStyle w:val="Akapitzlist"/>
        <w:numPr>
          <w:ilvl w:val="0"/>
          <w:numId w:val="13"/>
        </w:numPr>
        <w:spacing w:after="5" w:line="266" w:lineRule="auto"/>
        <w:ind w:left="426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>Protokół odbioru zostanie podpisany przez Zamawiającego po sprawdzeniu zgodności dostarczonych</w:t>
      </w:r>
      <w:r w:rsidR="006A7008" w:rsidRPr="005316A3">
        <w:rPr>
          <w:rFonts w:ascii="Cambria" w:eastAsia="Arial" w:hAnsi="Cambria" w:cs="Arial"/>
          <w:sz w:val="24"/>
          <w:szCs w:val="24"/>
        </w:rPr>
        <w:t xml:space="preserve"> produktów ze złożona ofertą. </w:t>
      </w:r>
    </w:p>
    <w:p w14:paraId="6E0059AA" w14:textId="4F35CD37" w:rsidR="006A7008" w:rsidRPr="005316A3" w:rsidRDefault="006A7008" w:rsidP="006A7008">
      <w:pPr>
        <w:pStyle w:val="Akapitzlist"/>
        <w:numPr>
          <w:ilvl w:val="0"/>
          <w:numId w:val="13"/>
        </w:numPr>
        <w:spacing w:after="5" w:line="266" w:lineRule="auto"/>
        <w:ind w:left="426"/>
        <w:jc w:val="both"/>
        <w:rPr>
          <w:rFonts w:ascii="Cambria" w:hAnsi="Cambria" w:cs="Times New Roman"/>
          <w:sz w:val="28"/>
          <w:szCs w:val="24"/>
        </w:rPr>
      </w:pPr>
      <w:r w:rsidRPr="005316A3">
        <w:rPr>
          <w:rFonts w:ascii="Cambria" w:hAnsi="Cambria" w:cs="Times New Roman"/>
          <w:sz w:val="24"/>
        </w:rPr>
        <w:t>W przypadku stwierdzenia podczas odbioru usterek lub wad</w:t>
      </w:r>
      <w:r w:rsidR="00D56885" w:rsidRPr="005316A3">
        <w:rPr>
          <w:rFonts w:ascii="Cambria" w:hAnsi="Cambria" w:cs="Times New Roman"/>
          <w:sz w:val="24"/>
        </w:rPr>
        <w:t xml:space="preserve"> braków ilościowych</w:t>
      </w:r>
      <w:r w:rsidRPr="005316A3">
        <w:rPr>
          <w:rFonts w:ascii="Cambria" w:hAnsi="Cambria" w:cs="Times New Roman"/>
          <w:sz w:val="24"/>
        </w:rPr>
        <w:t xml:space="preserve">, Wykonawca zobowiązuje się do </w:t>
      </w:r>
      <w:r w:rsidR="00D56885" w:rsidRPr="005316A3">
        <w:rPr>
          <w:rFonts w:ascii="Cambria" w:hAnsi="Cambria" w:cs="Times New Roman"/>
          <w:sz w:val="24"/>
        </w:rPr>
        <w:t xml:space="preserve">ich </w:t>
      </w:r>
      <w:r w:rsidRPr="005316A3">
        <w:rPr>
          <w:rFonts w:ascii="Cambria" w:hAnsi="Cambria" w:cs="Times New Roman"/>
          <w:sz w:val="24"/>
        </w:rPr>
        <w:t>usunięcia w ciągu 5 dni lub wymiany na przedmiot wolny od wad</w:t>
      </w:r>
      <w:r w:rsidR="00D56885" w:rsidRPr="005316A3">
        <w:rPr>
          <w:rFonts w:ascii="Cambria" w:hAnsi="Cambria" w:cs="Times New Roman"/>
          <w:sz w:val="24"/>
        </w:rPr>
        <w:t xml:space="preserve">, lub uzupełnienia </w:t>
      </w:r>
      <w:r w:rsidR="005316A3" w:rsidRPr="005316A3">
        <w:rPr>
          <w:rFonts w:ascii="Cambria" w:hAnsi="Cambria" w:cs="Times New Roman"/>
          <w:sz w:val="24"/>
        </w:rPr>
        <w:t>ilości</w:t>
      </w:r>
      <w:bookmarkStart w:id="0" w:name="_GoBack"/>
      <w:bookmarkEnd w:id="0"/>
      <w:r w:rsidRPr="005316A3">
        <w:rPr>
          <w:rFonts w:ascii="Cambria" w:hAnsi="Cambria" w:cs="Times New Roman"/>
          <w:sz w:val="24"/>
        </w:rPr>
        <w:t xml:space="preserve">. W takim przypadku zostanie sporządzony protokół o stwierdzonych usterkach lub wadach w 2 egz. po 1 egz. dla każdej ze Stron. </w:t>
      </w:r>
    </w:p>
    <w:p w14:paraId="1E7CB629" w14:textId="77777777" w:rsidR="006A7008" w:rsidRPr="005316A3" w:rsidRDefault="006A7008" w:rsidP="006A7008">
      <w:pPr>
        <w:pStyle w:val="Akapitzlist"/>
        <w:numPr>
          <w:ilvl w:val="0"/>
          <w:numId w:val="13"/>
        </w:numPr>
        <w:spacing w:after="5" w:line="266" w:lineRule="auto"/>
        <w:jc w:val="both"/>
        <w:rPr>
          <w:rFonts w:ascii="Cambria" w:hAnsi="Cambria" w:cs="Times New Roman"/>
          <w:sz w:val="24"/>
        </w:rPr>
      </w:pPr>
      <w:r w:rsidRPr="005316A3">
        <w:rPr>
          <w:rFonts w:ascii="Cambria" w:hAnsi="Cambria" w:cs="Times New Roman"/>
          <w:sz w:val="24"/>
        </w:rPr>
        <w:t xml:space="preserve">W przypadku stwierdzenia podczas odbioru, że przedstawiony asortyment nie odpowiada w zakresie  ilości i/lub opisowi określonych w Ofercie Wykonawcy, Wykonawca zobowiązuje się do dokonania w ciągu 5 dni dostawy zgodnie z opisem i/lub ilością. W takim przypadku zostanie sporządzony protokół o stwierdzonych odstępstwach od ilości i opisu zawartych w Ofercie Wykonawcy, w 2 egz. po 1 egz. dla każdej ze Stron. </w:t>
      </w:r>
    </w:p>
    <w:p w14:paraId="31650FD9" w14:textId="77777777" w:rsidR="006A7008" w:rsidRPr="005316A3" w:rsidRDefault="006A7008" w:rsidP="006A7008">
      <w:pPr>
        <w:pStyle w:val="Akapitzlist"/>
        <w:numPr>
          <w:ilvl w:val="0"/>
          <w:numId w:val="13"/>
        </w:numPr>
        <w:spacing w:after="5" w:line="266" w:lineRule="auto"/>
        <w:jc w:val="both"/>
        <w:rPr>
          <w:rFonts w:ascii="Cambria" w:hAnsi="Cambria" w:cs="Times New Roman"/>
          <w:sz w:val="24"/>
        </w:rPr>
      </w:pPr>
      <w:r w:rsidRPr="005316A3">
        <w:rPr>
          <w:rFonts w:ascii="Cambria" w:hAnsi="Cambria" w:cs="Times New Roman"/>
          <w:sz w:val="24"/>
        </w:rPr>
        <w:lastRenderedPageBreak/>
        <w:t>Do dostarczonych przedmiotów Wykonawca zobowiązany jest dołączyć dokumentację, w tym karty gwarancyjne oraz dokumenty potwierdzające zgodność urządzeń z normami jakościowymi i specyfikacją warunków zamówienia.</w:t>
      </w:r>
    </w:p>
    <w:p w14:paraId="0D1DC037" w14:textId="77777777" w:rsidR="00C47F62" w:rsidRPr="005316A3" w:rsidRDefault="00C47F62" w:rsidP="006A7008">
      <w:pPr>
        <w:spacing w:after="5" w:line="266" w:lineRule="auto"/>
        <w:jc w:val="both"/>
        <w:rPr>
          <w:rFonts w:ascii="Cambria" w:hAnsi="Cambria"/>
          <w:sz w:val="24"/>
          <w:szCs w:val="24"/>
        </w:rPr>
      </w:pPr>
    </w:p>
    <w:p w14:paraId="4963C34A" w14:textId="77777777" w:rsidR="0027431E" w:rsidRPr="005316A3" w:rsidRDefault="0027431E" w:rsidP="006A7008">
      <w:pPr>
        <w:spacing w:after="0"/>
        <w:rPr>
          <w:rFonts w:ascii="Cambria" w:eastAsia="Arial" w:hAnsi="Cambria" w:cs="Arial"/>
          <w:b/>
          <w:sz w:val="24"/>
          <w:szCs w:val="24"/>
        </w:rPr>
      </w:pPr>
    </w:p>
    <w:p w14:paraId="1347C866" w14:textId="77777777" w:rsidR="00C47F62" w:rsidRPr="005316A3" w:rsidRDefault="00C47F62" w:rsidP="00B25460">
      <w:pPr>
        <w:spacing w:after="0"/>
        <w:ind w:left="10" w:hanging="10"/>
        <w:jc w:val="center"/>
        <w:rPr>
          <w:rFonts w:ascii="Cambria" w:hAnsi="Cambria"/>
          <w:b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t xml:space="preserve">§ 6 </w:t>
      </w:r>
    </w:p>
    <w:p w14:paraId="43DFB4B7" w14:textId="77777777" w:rsidR="00C47F62" w:rsidRPr="005316A3" w:rsidRDefault="00C47F62" w:rsidP="00B25460">
      <w:pPr>
        <w:spacing w:after="0"/>
        <w:ind w:left="10" w:hanging="10"/>
        <w:jc w:val="center"/>
        <w:rPr>
          <w:rFonts w:ascii="Cambria" w:hAnsi="Cambria"/>
          <w:b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t xml:space="preserve">Wynagrodzenie </w:t>
      </w:r>
    </w:p>
    <w:p w14:paraId="7824AB24" w14:textId="77777777" w:rsidR="00C47F62" w:rsidRPr="005316A3" w:rsidRDefault="00C47F62" w:rsidP="002E15A8">
      <w:pPr>
        <w:numPr>
          <w:ilvl w:val="0"/>
          <w:numId w:val="5"/>
        </w:numPr>
        <w:spacing w:after="4" w:line="268" w:lineRule="auto"/>
        <w:ind w:hanging="357"/>
        <w:jc w:val="both"/>
        <w:rPr>
          <w:rFonts w:ascii="Cambria" w:hAnsi="Cambria"/>
          <w:b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t xml:space="preserve">Za  wykonanie przedmiotu umowy przysługuje Wykonawcy łączne wynagrodzenie  w kwocie: brutto: ………….  zł  słownie: ………………………………. zł. </w:t>
      </w:r>
    </w:p>
    <w:p w14:paraId="31C67C0A" w14:textId="77777777" w:rsidR="00C47F62" w:rsidRPr="005316A3" w:rsidRDefault="0091128F" w:rsidP="002E15A8">
      <w:pPr>
        <w:numPr>
          <w:ilvl w:val="0"/>
          <w:numId w:val="5"/>
        </w:numPr>
        <w:spacing w:after="5" w:line="266" w:lineRule="auto"/>
        <w:ind w:hanging="357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>Rozliczenie między</w:t>
      </w:r>
      <w:r w:rsidR="00C47F62" w:rsidRPr="005316A3">
        <w:rPr>
          <w:rFonts w:ascii="Cambria" w:eastAsia="Arial" w:hAnsi="Cambria" w:cs="Arial"/>
          <w:sz w:val="24"/>
          <w:szCs w:val="24"/>
        </w:rPr>
        <w:t xml:space="preserve"> stronami nastąpi na podstawie prawidłowo wystawionej  faktury VAT. </w:t>
      </w:r>
    </w:p>
    <w:p w14:paraId="26915E21" w14:textId="77777777" w:rsidR="00C47F62" w:rsidRPr="005316A3" w:rsidRDefault="00C47F62" w:rsidP="002E15A8">
      <w:pPr>
        <w:numPr>
          <w:ilvl w:val="0"/>
          <w:numId w:val="5"/>
        </w:numPr>
        <w:spacing w:after="4" w:line="268" w:lineRule="auto"/>
        <w:ind w:hanging="357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>Pod</w:t>
      </w:r>
      <w:r w:rsidR="0091128F" w:rsidRPr="005316A3">
        <w:rPr>
          <w:rFonts w:ascii="Cambria" w:eastAsia="Arial" w:hAnsi="Cambria" w:cs="Arial"/>
          <w:sz w:val="24"/>
          <w:szCs w:val="24"/>
        </w:rPr>
        <w:t>stawą do wystawienia faktury za</w:t>
      </w:r>
      <w:r w:rsidRPr="005316A3">
        <w:rPr>
          <w:rFonts w:ascii="Cambria" w:eastAsia="Arial" w:hAnsi="Cambria" w:cs="Arial"/>
          <w:sz w:val="24"/>
          <w:szCs w:val="24"/>
        </w:rPr>
        <w:t xml:space="preserve"> zrealizowany przedmiot umowy będzie podpisany Protokół odbioru. Odbiór i  potwierdzenie dostawy  przedmiotu niniejszej umowy nastąpi przez upoważnionego pracownika  Zamawiającego. </w:t>
      </w:r>
    </w:p>
    <w:p w14:paraId="31D4F14E" w14:textId="77777777" w:rsidR="0091128F" w:rsidRPr="005316A3" w:rsidRDefault="00C47F62" w:rsidP="002E15A8">
      <w:pPr>
        <w:numPr>
          <w:ilvl w:val="0"/>
          <w:numId w:val="5"/>
        </w:numPr>
        <w:spacing w:after="5" w:line="266" w:lineRule="auto"/>
        <w:ind w:hanging="357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 xml:space="preserve">Fakturę należy  wystawić na: </w:t>
      </w:r>
      <w:r w:rsidR="0091128F" w:rsidRPr="005316A3">
        <w:rPr>
          <w:rFonts w:ascii="Times New Roman" w:eastAsia="Times New Roman" w:hAnsi="Times New Roman" w:cs="Times New Roman"/>
          <w:b/>
          <w:color w:val="auto"/>
        </w:rPr>
        <w:t>Gmina i Miasto Odolanów, Urząd Gminy i Miasta Odolanów, NIP 622-27-31-888, ul. Rynek 11, 63-430 Odolanów.</w:t>
      </w:r>
    </w:p>
    <w:p w14:paraId="513A0498" w14:textId="77777777" w:rsidR="00C47F62" w:rsidRPr="005316A3" w:rsidRDefault="00C47F62" w:rsidP="002E15A8">
      <w:pPr>
        <w:numPr>
          <w:ilvl w:val="0"/>
          <w:numId w:val="5"/>
        </w:numPr>
        <w:spacing w:after="5" w:line="266" w:lineRule="auto"/>
        <w:ind w:hanging="357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lastRenderedPageBreak/>
        <w:t xml:space="preserve">Zapłata wynagrodzenia nastąpi przelewem </w:t>
      </w:r>
      <w:r w:rsidRPr="005316A3">
        <w:rPr>
          <w:rFonts w:ascii="Cambria" w:eastAsia="Arial" w:hAnsi="Cambria" w:cs="Arial"/>
          <w:b/>
          <w:sz w:val="24"/>
          <w:szCs w:val="24"/>
        </w:rPr>
        <w:t>w ciągu 14 dni</w:t>
      </w:r>
      <w:r w:rsidRPr="005316A3">
        <w:rPr>
          <w:rFonts w:ascii="Cambria" w:eastAsia="Arial" w:hAnsi="Cambria" w:cs="Arial"/>
          <w:sz w:val="24"/>
          <w:szCs w:val="24"/>
        </w:rPr>
        <w:t xml:space="preserve"> od dnia otrzymania przez Zamawiającego prawidłowo wystawionej faktury. </w:t>
      </w:r>
    </w:p>
    <w:p w14:paraId="39CF0B18" w14:textId="77777777" w:rsidR="00C47F62" w:rsidRPr="005316A3" w:rsidRDefault="00C47F62" w:rsidP="002E15A8">
      <w:pPr>
        <w:numPr>
          <w:ilvl w:val="0"/>
          <w:numId w:val="5"/>
        </w:numPr>
        <w:spacing w:after="5" w:line="266" w:lineRule="auto"/>
        <w:ind w:hanging="357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 xml:space="preserve">Za datę dokonania płatności strony uznają dzień złożenia przez Zamawiającego bankowego polecenia przelewu na wskazany przez Wykonawcę rachunek bankowy. </w:t>
      </w:r>
    </w:p>
    <w:p w14:paraId="174667F9" w14:textId="77777777" w:rsidR="00D56885" w:rsidRPr="005316A3" w:rsidRDefault="00C47F62" w:rsidP="002E15A8">
      <w:pPr>
        <w:numPr>
          <w:ilvl w:val="0"/>
          <w:numId w:val="5"/>
        </w:numPr>
        <w:spacing w:after="5" w:line="266" w:lineRule="auto"/>
        <w:ind w:hanging="357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 xml:space="preserve">W przypadku, gdy rachunek bankowy umieszczony na fakturze Wykonawcy nie widnieje  w elektronicznym wykazie podmiotów na stronie Ministerstwa Finansów, płatność faktury będzie odroczona do momentu pojawienia się wskazanego rachunku bankowego w tym wykazie.  Jeżeli powyższe działanie spowoduje opóźnienie w dokonaniu płatności, koszty odsetek z tego tytułu nie obciążają Zamawiającego. </w:t>
      </w:r>
      <w:r w:rsidRPr="005316A3">
        <w:rPr>
          <w:rFonts w:ascii="Cambria" w:eastAsia="Arial" w:hAnsi="Cambria" w:cs="Arial"/>
          <w:sz w:val="24"/>
          <w:szCs w:val="24"/>
        </w:rPr>
        <w:tab/>
      </w:r>
    </w:p>
    <w:p w14:paraId="56E96352" w14:textId="18011BD8" w:rsidR="00C47F62" w:rsidRPr="005316A3" w:rsidRDefault="00D56885" w:rsidP="002E15A8">
      <w:pPr>
        <w:numPr>
          <w:ilvl w:val="0"/>
          <w:numId w:val="5"/>
        </w:numPr>
        <w:spacing w:after="5" w:line="266" w:lineRule="auto"/>
        <w:ind w:hanging="357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Arial" w:hAnsi="Cambria" w:cs="Arial"/>
          <w:sz w:val="24"/>
          <w:szCs w:val="24"/>
        </w:rPr>
        <w:t xml:space="preserve">Wynagrodzenie wykonawcy obejmuje również wszelkie jego koszty, w tym koszty transportu, wniesienia. </w:t>
      </w:r>
      <w:r w:rsidR="00C47F62" w:rsidRPr="005316A3">
        <w:rPr>
          <w:rFonts w:ascii="Cambria" w:eastAsia="Arial" w:hAnsi="Cambria" w:cs="Arial"/>
          <w:sz w:val="24"/>
          <w:szCs w:val="24"/>
        </w:rPr>
        <w:t xml:space="preserve"> </w:t>
      </w:r>
    </w:p>
    <w:p w14:paraId="52942531" w14:textId="77777777" w:rsidR="0091128F" w:rsidRPr="005316A3" w:rsidRDefault="0091128F" w:rsidP="002E15A8">
      <w:pPr>
        <w:tabs>
          <w:tab w:val="center" w:pos="293"/>
          <w:tab w:val="center" w:pos="1001"/>
          <w:tab w:val="center" w:pos="1709"/>
          <w:tab w:val="center" w:pos="2417"/>
          <w:tab w:val="center" w:pos="3126"/>
          <w:tab w:val="center" w:pos="3834"/>
          <w:tab w:val="center" w:pos="4847"/>
        </w:tabs>
        <w:spacing w:after="5" w:line="266" w:lineRule="auto"/>
        <w:rPr>
          <w:rFonts w:ascii="Cambria" w:eastAsia="Arial" w:hAnsi="Cambria" w:cs="Arial"/>
          <w:b/>
          <w:sz w:val="24"/>
          <w:szCs w:val="24"/>
        </w:rPr>
      </w:pPr>
    </w:p>
    <w:p w14:paraId="1863B1EE" w14:textId="77777777" w:rsidR="00C47F62" w:rsidRPr="005316A3" w:rsidRDefault="00C47F62" w:rsidP="00C47F62">
      <w:pPr>
        <w:tabs>
          <w:tab w:val="center" w:pos="293"/>
          <w:tab w:val="center" w:pos="1001"/>
          <w:tab w:val="center" w:pos="1709"/>
          <w:tab w:val="center" w:pos="2417"/>
          <w:tab w:val="center" w:pos="3126"/>
          <w:tab w:val="center" w:pos="3834"/>
          <w:tab w:val="center" w:pos="4847"/>
        </w:tabs>
        <w:spacing w:after="5" w:line="266" w:lineRule="auto"/>
        <w:jc w:val="center"/>
        <w:rPr>
          <w:rFonts w:ascii="Cambria" w:hAnsi="Cambria"/>
          <w:b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t>§ 7</w:t>
      </w:r>
    </w:p>
    <w:p w14:paraId="43ADA4DE" w14:textId="77777777" w:rsidR="00C47F62" w:rsidRPr="005316A3" w:rsidRDefault="0094260D" w:rsidP="00C47F62">
      <w:pPr>
        <w:spacing w:after="5" w:line="266" w:lineRule="auto"/>
        <w:jc w:val="center"/>
        <w:rPr>
          <w:rFonts w:ascii="Cambria" w:eastAsia="Arial" w:hAnsi="Cambria" w:cs="Arial"/>
          <w:sz w:val="24"/>
          <w:szCs w:val="24"/>
        </w:rPr>
      </w:pPr>
      <w:r w:rsidRPr="005316A3">
        <w:rPr>
          <w:rFonts w:ascii="Cambria" w:eastAsia="Arial" w:hAnsi="Cambria" w:cs="Arial"/>
          <w:b/>
          <w:sz w:val="24"/>
          <w:szCs w:val="24"/>
        </w:rPr>
        <w:t>Kary umowne</w:t>
      </w:r>
    </w:p>
    <w:p w14:paraId="779AB555" w14:textId="77777777" w:rsidR="00007928" w:rsidRPr="005316A3" w:rsidRDefault="00007928" w:rsidP="00007928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5316A3">
        <w:rPr>
          <w:rFonts w:ascii="Cambria" w:eastAsia="Times New Roman" w:hAnsi="Cambria" w:cs="Times New Roman"/>
          <w:sz w:val="24"/>
          <w:szCs w:val="24"/>
          <w:lang w:eastAsia="en-US"/>
        </w:rPr>
        <w:t xml:space="preserve">Wykonawca zapłaci zamawiającemu następujące kary umowne: </w:t>
      </w:r>
    </w:p>
    <w:p w14:paraId="052B722C" w14:textId="77777777" w:rsidR="00007928" w:rsidRPr="005316A3" w:rsidRDefault="00007928" w:rsidP="00007928">
      <w:pPr>
        <w:numPr>
          <w:ilvl w:val="0"/>
          <w:numId w:val="18"/>
        </w:numPr>
        <w:spacing w:after="0" w:line="240" w:lineRule="auto"/>
        <w:ind w:right="213"/>
        <w:jc w:val="both"/>
        <w:rPr>
          <w:rFonts w:ascii="Cambria" w:eastAsia="Times New Roman" w:hAnsi="Cambria" w:cs="Times New Roman"/>
          <w:sz w:val="24"/>
          <w:szCs w:val="24"/>
          <w:lang w:eastAsia="en-US"/>
        </w:rPr>
      </w:pPr>
      <w:r w:rsidRPr="005316A3">
        <w:rPr>
          <w:rFonts w:ascii="Cambria" w:eastAsia="Times New Roman" w:hAnsi="Cambria" w:cs="Times New Roman"/>
          <w:sz w:val="24"/>
          <w:szCs w:val="24"/>
          <w:lang w:eastAsia="en-US"/>
        </w:rPr>
        <w:lastRenderedPageBreak/>
        <w:t>za zwłokę w wykonaniu Umowy wykonawca zapłaci zamawiającemu karę umowną w wysokości 0,2% wynagrodzenia umownego brutto, określonego w § 6 ust. 1 za każdy dzień zwłoki, nie więcej jednak niż 30 % tego wynagrodzenia,</w:t>
      </w:r>
    </w:p>
    <w:p w14:paraId="6EC7B1DC" w14:textId="77777777" w:rsidR="00007928" w:rsidRPr="005316A3" w:rsidRDefault="00007928" w:rsidP="00007928">
      <w:pPr>
        <w:numPr>
          <w:ilvl w:val="0"/>
          <w:numId w:val="18"/>
        </w:numPr>
        <w:spacing w:after="0" w:line="240" w:lineRule="auto"/>
        <w:ind w:right="213"/>
        <w:jc w:val="both"/>
        <w:rPr>
          <w:rFonts w:ascii="Cambria" w:eastAsia="Times New Roman" w:hAnsi="Cambria" w:cs="Times New Roman"/>
          <w:sz w:val="24"/>
          <w:szCs w:val="24"/>
          <w:lang w:eastAsia="en-US"/>
        </w:rPr>
      </w:pPr>
      <w:r w:rsidRPr="005316A3">
        <w:rPr>
          <w:rFonts w:ascii="Cambria" w:eastAsia="Times New Roman" w:hAnsi="Cambria" w:cs="Times New Roman"/>
          <w:sz w:val="24"/>
          <w:szCs w:val="24"/>
          <w:lang w:eastAsia="en-US"/>
        </w:rPr>
        <w:t xml:space="preserve"> za zwłokę w usunięciu wad lub usterek stwierdzonych przy odbiorze końcowym oraz w okresie gwarancji jakości lub rękojmi wykonawca zapłaci zamawiającemu karę umowną w wysokości 0,3% wynagrodzenia umownego brutto określonego w § 6 ust. 1 za każdy dzień zwłoki, liczony od upływu terminu wyznaczonego przez zamawiającego na usunięcie wad lub usterek, nie więcej jednak niż 30 % tego wynagrodzenia, </w:t>
      </w:r>
    </w:p>
    <w:p w14:paraId="7DFF47BE" w14:textId="77777777" w:rsidR="00007928" w:rsidRPr="005316A3" w:rsidRDefault="00007928" w:rsidP="00007928">
      <w:pPr>
        <w:numPr>
          <w:ilvl w:val="0"/>
          <w:numId w:val="18"/>
        </w:numPr>
        <w:spacing w:after="0" w:line="240" w:lineRule="auto"/>
        <w:ind w:right="213"/>
        <w:jc w:val="both"/>
        <w:rPr>
          <w:rFonts w:ascii="Cambria" w:eastAsia="Times New Roman" w:hAnsi="Cambria" w:cs="Times New Roman"/>
          <w:sz w:val="24"/>
          <w:szCs w:val="24"/>
          <w:lang w:eastAsia="en-US"/>
        </w:rPr>
      </w:pPr>
      <w:r w:rsidRPr="005316A3">
        <w:rPr>
          <w:rFonts w:ascii="Cambria" w:eastAsia="Times New Roman" w:hAnsi="Cambria" w:cs="Times New Roman"/>
          <w:sz w:val="24"/>
          <w:szCs w:val="24"/>
          <w:lang w:eastAsia="en-US"/>
        </w:rPr>
        <w:t xml:space="preserve">za odstąpienie od umowy przez Zamawiającego z przyczyn leżących po stronie Wykonawcy, wykonawca zapłaci zamawiającemu karę umowną w wysokości 30% wynagrodzenia umownego brutto, określonego w § 6 ust. 1 niniejszej umowy, </w:t>
      </w:r>
    </w:p>
    <w:p w14:paraId="457049EC" w14:textId="77777777" w:rsidR="00007928" w:rsidRPr="005316A3" w:rsidRDefault="00007928" w:rsidP="00007928">
      <w:pPr>
        <w:numPr>
          <w:ilvl w:val="0"/>
          <w:numId w:val="18"/>
        </w:numPr>
        <w:spacing w:after="0" w:line="240" w:lineRule="auto"/>
        <w:ind w:right="213"/>
        <w:jc w:val="both"/>
        <w:rPr>
          <w:rFonts w:ascii="Cambria" w:eastAsia="Times New Roman" w:hAnsi="Cambria" w:cs="Times New Roman"/>
          <w:sz w:val="24"/>
          <w:szCs w:val="24"/>
          <w:lang w:eastAsia="en-US"/>
        </w:rPr>
      </w:pPr>
      <w:r w:rsidRPr="005316A3">
        <w:rPr>
          <w:rFonts w:ascii="Cambria" w:eastAsia="Times New Roman" w:hAnsi="Cambria" w:cs="Times New Roman"/>
          <w:sz w:val="24"/>
          <w:szCs w:val="24"/>
          <w:lang w:eastAsia="en-US"/>
        </w:rPr>
        <w:t xml:space="preserve"> Zamawiający zapłaci Wykonawcy karę umowna za odstąpienie od umowy z przyczyn leżących po stronie Zamawiającego w wysokości 30% wynagrodzenia brutto Wykonawcy, o którym mowa w § 6 ust. 1 umowy, nie więcej niż 30% tego wynagrodzenia. </w:t>
      </w:r>
    </w:p>
    <w:p w14:paraId="7FD0ACFC" w14:textId="77777777" w:rsidR="00007928" w:rsidRPr="005316A3" w:rsidRDefault="00007928" w:rsidP="00007928">
      <w:pPr>
        <w:numPr>
          <w:ilvl w:val="0"/>
          <w:numId w:val="19"/>
        </w:numPr>
        <w:spacing w:after="0" w:line="240" w:lineRule="auto"/>
        <w:ind w:right="213"/>
        <w:jc w:val="both"/>
        <w:rPr>
          <w:rFonts w:ascii="Cambria" w:eastAsia="Times New Roman" w:hAnsi="Cambria" w:cs="Times New Roman"/>
          <w:sz w:val="24"/>
          <w:szCs w:val="24"/>
          <w:lang w:eastAsia="en-US"/>
        </w:rPr>
      </w:pPr>
      <w:r w:rsidRPr="005316A3">
        <w:rPr>
          <w:rFonts w:ascii="Cambria" w:eastAsia="Times New Roman" w:hAnsi="Cambria" w:cs="Times New Roman"/>
          <w:sz w:val="24"/>
          <w:szCs w:val="24"/>
          <w:lang w:eastAsia="en-US"/>
        </w:rPr>
        <w:lastRenderedPageBreak/>
        <w:t>Łączna maksymalna wysokość kar umownych jaką mogą w stosunku do siebie dochodzić strony wynosi 35% wynagrodzenia brutto wykonawcy określonego w §6 ust.1 tej umowy – dla każdej ze stron z osobna.</w:t>
      </w:r>
    </w:p>
    <w:p w14:paraId="03893FFA" w14:textId="77777777" w:rsidR="00007928" w:rsidRPr="005316A3" w:rsidRDefault="00007928" w:rsidP="00007928">
      <w:pPr>
        <w:numPr>
          <w:ilvl w:val="0"/>
          <w:numId w:val="19"/>
        </w:numPr>
        <w:spacing w:after="0" w:line="240" w:lineRule="auto"/>
        <w:ind w:right="213"/>
        <w:jc w:val="both"/>
        <w:rPr>
          <w:rFonts w:ascii="Cambria" w:eastAsia="Times New Roman" w:hAnsi="Cambria" w:cs="Times New Roman"/>
          <w:sz w:val="24"/>
          <w:szCs w:val="24"/>
          <w:lang w:eastAsia="en-US"/>
        </w:rPr>
      </w:pPr>
      <w:r w:rsidRPr="005316A3">
        <w:rPr>
          <w:rFonts w:ascii="Cambria" w:eastAsia="Times New Roman" w:hAnsi="Cambria" w:cs="Times New Roman"/>
          <w:sz w:val="24"/>
          <w:szCs w:val="24"/>
          <w:lang w:eastAsia="en-US"/>
        </w:rPr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14:paraId="43681A2F" w14:textId="77777777" w:rsidR="00C47F62" w:rsidRPr="005316A3" w:rsidRDefault="00C47F62" w:rsidP="00007928">
      <w:pPr>
        <w:numPr>
          <w:ilvl w:val="0"/>
          <w:numId w:val="19"/>
        </w:numPr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lang w:eastAsia="en-US"/>
        </w:rPr>
      </w:pPr>
      <w:r w:rsidRPr="005316A3">
        <w:rPr>
          <w:rFonts w:ascii="Cambria" w:eastAsia="Arial" w:hAnsi="Cambria" w:cs="Arial"/>
          <w:sz w:val="24"/>
          <w:szCs w:val="24"/>
        </w:rPr>
        <w:t xml:space="preserve">Wykonawca wyraża zgodę na dokonywanie przez Zamawiającego potrąceń ze złożonych faktur za ewentualne kary umowne naliczone Wykonawcy. </w:t>
      </w:r>
    </w:p>
    <w:p w14:paraId="0BC1580A" w14:textId="77777777" w:rsidR="00C47F62" w:rsidRPr="00C47F62" w:rsidRDefault="00C47F62" w:rsidP="00007928">
      <w:pPr>
        <w:pStyle w:val="Akapitzlist"/>
        <w:spacing w:after="5" w:line="266" w:lineRule="auto"/>
        <w:ind w:left="426"/>
        <w:jc w:val="both"/>
        <w:rPr>
          <w:rFonts w:ascii="Cambria" w:hAnsi="Cambria"/>
          <w:sz w:val="24"/>
          <w:szCs w:val="24"/>
        </w:rPr>
      </w:pPr>
    </w:p>
    <w:p w14:paraId="135B3EBE" w14:textId="77777777" w:rsidR="00C47F62" w:rsidRPr="00C47F62" w:rsidRDefault="00C47F62" w:rsidP="00C47F62">
      <w:pPr>
        <w:spacing w:after="0"/>
        <w:ind w:left="293"/>
        <w:rPr>
          <w:rFonts w:ascii="Cambria" w:hAnsi="Cambria"/>
          <w:sz w:val="24"/>
          <w:szCs w:val="24"/>
        </w:rPr>
      </w:pPr>
      <w:r w:rsidRPr="00C47F62">
        <w:rPr>
          <w:rFonts w:ascii="Cambria" w:eastAsia="Arial" w:hAnsi="Cambria" w:cs="Arial"/>
          <w:sz w:val="24"/>
          <w:szCs w:val="24"/>
        </w:rPr>
        <w:t xml:space="preserve">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</w:t>
      </w:r>
    </w:p>
    <w:p w14:paraId="2E82C0F6" w14:textId="77777777" w:rsidR="00C47F62" w:rsidRPr="00C47F62" w:rsidRDefault="00C47F62" w:rsidP="00C47F62">
      <w:pPr>
        <w:tabs>
          <w:tab w:val="center" w:pos="2795"/>
          <w:tab w:val="center" w:pos="5958"/>
          <w:tab w:val="center" w:pos="6666"/>
          <w:tab w:val="center" w:pos="7374"/>
          <w:tab w:val="center" w:pos="8083"/>
        </w:tabs>
        <w:spacing w:after="5" w:line="266" w:lineRule="auto"/>
        <w:jc w:val="center"/>
        <w:rPr>
          <w:rFonts w:ascii="Cambria" w:hAnsi="Cambria"/>
          <w:b/>
          <w:sz w:val="24"/>
          <w:szCs w:val="24"/>
        </w:rPr>
      </w:pPr>
      <w:r w:rsidRPr="00C47F62">
        <w:rPr>
          <w:rFonts w:ascii="Cambria" w:eastAsia="Arial" w:hAnsi="Cambria" w:cs="Arial"/>
          <w:b/>
          <w:sz w:val="24"/>
          <w:szCs w:val="24"/>
        </w:rPr>
        <w:t>§ 8</w:t>
      </w:r>
    </w:p>
    <w:p w14:paraId="69317136" w14:textId="77777777" w:rsidR="00C47F62" w:rsidRPr="00C47F62" w:rsidRDefault="00C47F62" w:rsidP="00C47F62">
      <w:pPr>
        <w:tabs>
          <w:tab w:val="center" w:pos="293"/>
          <w:tab w:val="center" w:pos="1001"/>
          <w:tab w:val="center" w:pos="1709"/>
          <w:tab w:val="center" w:pos="2417"/>
          <w:tab w:val="center" w:pos="4420"/>
        </w:tabs>
        <w:spacing w:after="5" w:line="266" w:lineRule="auto"/>
        <w:jc w:val="center"/>
        <w:rPr>
          <w:rFonts w:ascii="Cambria" w:hAnsi="Cambria"/>
          <w:sz w:val="24"/>
          <w:szCs w:val="24"/>
        </w:rPr>
      </w:pPr>
      <w:r w:rsidRPr="00C47F62">
        <w:rPr>
          <w:rFonts w:ascii="Cambria" w:eastAsia="Arial" w:hAnsi="Cambria" w:cs="Arial"/>
          <w:b/>
          <w:sz w:val="24"/>
          <w:szCs w:val="24"/>
        </w:rPr>
        <w:t>Siła Wyższa</w:t>
      </w:r>
    </w:p>
    <w:p w14:paraId="28D10846" w14:textId="77777777" w:rsidR="00C47F62" w:rsidRPr="00C47F62" w:rsidRDefault="00C47F62" w:rsidP="00C47F62">
      <w:pPr>
        <w:spacing w:after="5" w:line="266" w:lineRule="auto"/>
        <w:ind w:hanging="10"/>
        <w:jc w:val="both"/>
        <w:rPr>
          <w:rFonts w:ascii="Cambria" w:hAnsi="Cambria"/>
          <w:sz w:val="24"/>
          <w:szCs w:val="24"/>
        </w:rPr>
      </w:pPr>
      <w:r w:rsidRPr="00C47F62">
        <w:rPr>
          <w:rFonts w:ascii="Cambria" w:eastAsia="Arial" w:hAnsi="Cambria" w:cs="Arial"/>
          <w:sz w:val="24"/>
          <w:szCs w:val="24"/>
        </w:rPr>
        <w:t>Wykonawca nie ponosi odpowiedzialności za szkody wynikające z opóźnienia lu</w:t>
      </w:r>
      <w:r w:rsidR="002E15A8">
        <w:rPr>
          <w:rFonts w:ascii="Cambria" w:eastAsia="Arial" w:hAnsi="Cambria" w:cs="Arial"/>
          <w:sz w:val="24"/>
          <w:szCs w:val="24"/>
        </w:rPr>
        <w:t>b  niewykonania jego zobowiązań</w:t>
      </w:r>
      <w:r w:rsidRPr="00C47F62">
        <w:rPr>
          <w:rFonts w:ascii="Cambria" w:eastAsia="Arial" w:hAnsi="Cambria" w:cs="Arial"/>
          <w:sz w:val="24"/>
          <w:szCs w:val="24"/>
        </w:rPr>
        <w:t xml:space="preserve"> z niniejszej umowy, jeżeli takie opóźnienie lub niewykonanie jest następstwem działania siły wyższej. 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</w:t>
      </w:r>
    </w:p>
    <w:p w14:paraId="76372F3B" w14:textId="77777777" w:rsidR="00C47F62" w:rsidRPr="00C47F62" w:rsidRDefault="00C47F62" w:rsidP="00C47F62">
      <w:pPr>
        <w:spacing w:after="0"/>
        <w:ind w:left="293"/>
        <w:rPr>
          <w:rFonts w:ascii="Cambria" w:hAnsi="Cambria"/>
          <w:sz w:val="24"/>
          <w:szCs w:val="24"/>
        </w:rPr>
      </w:pPr>
      <w:r w:rsidRPr="00C47F62">
        <w:rPr>
          <w:rFonts w:ascii="Cambria" w:eastAsia="Arial" w:hAnsi="Cambria" w:cs="Arial"/>
          <w:sz w:val="24"/>
          <w:szCs w:val="24"/>
        </w:rPr>
        <w:t xml:space="preserve">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 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  </w:t>
      </w:r>
    </w:p>
    <w:p w14:paraId="3E1BE76A" w14:textId="77777777" w:rsidR="0027431E" w:rsidRDefault="0027431E" w:rsidP="00B25460">
      <w:pPr>
        <w:spacing w:after="5" w:line="266" w:lineRule="auto"/>
        <w:ind w:hanging="10"/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4F89A672" w14:textId="77777777" w:rsidR="00C47F62" w:rsidRPr="00C47F62" w:rsidRDefault="00C47F62" w:rsidP="00B25460">
      <w:pPr>
        <w:spacing w:after="5" w:line="266" w:lineRule="auto"/>
        <w:ind w:hanging="10"/>
        <w:jc w:val="center"/>
        <w:rPr>
          <w:rFonts w:ascii="Cambria" w:hAnsi="Cambria"/>
          <w:b/>
          <w:sz w:val="24"/>
          <w:szCs w:val="24"/>
        </w:rPr>
      </w:pPr>
      <w:r w:rsidRPr="00C47F62">
        <w:rPr>
          <w:rFonts w:ascii="Cambria" w:eastAsia="Arial" w:hAnsi="Cambria" w:cs="Arial"/>
          <w:b/>
          <w:sz w:val="24"/>
          <w:szCs w:val="24"/>
        </w:rPr>
        <w:t>§ 9</w:t>
      </w:r>
    </w:p>
    <w:p w14:paraId="6EC3548E" w14:textId="77777777" w:rsidR="00C47F62" w:rsidRPr="00C47F62" w:rsidRDefault="00C47F62" w:rsidP="0091128F">
      <w:pPr>
        <w:tabs>
          <w:tab w:val="left" w:pos="426"/>
        </w:tabs>
        <w:spacing w:after="5" w:line="266" w:lineRule="auto"/>
        <w:ind w:left="567" w:hanging="567"/>
        <w:jc w:val="center"/>
        <w:rPr>
          <w:rFonts w:ascii="Cambria" w:hAnsi="Cambria"/>
          <w:b/>
          <w:sz w:val="24"/>
          <w:szCs w:val="24"/>
        </w:rPr>
      </w:pPr>
      <w:r w:rsidRPr="00C47F62">
        <w:rPr>
          <w:rFonts w:ascii="Cambria" w:eastAsia="Arial" w:hAnsi="Cambria" w:cs="Arial"/>
          <w:b/>
          <w:sz w:val="24"/>
          <w:szCs w:val="24"/>
        </w:rPr>
        <w:lastRenderedPageBreak/>
        <w:t>Postanowienia końcowe</w:t>
      </w:r>
    </w:p>
    <w:p w14:paraId="7DC328F7" w14:textId="6B297381" w:rsidR="00D56885" w:rsidRDefault="00D56885" w:rsidP="0091128F">
      <w:pPr>
        <w:numPr>
          <w:ilvl w:val="0"/>
          <w:numId w:val="7"/>
        </w:numPr>
        <w:tabs>
          <w:tab w:val="left" w:pos="567"/>
        </w:tabs>
        <w:spacing w:after="5" w:line="266" w:lineRule="auto"/>
        <w:ind w:left="567" w:hanging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Wykonawca udziela rękojmi na okres równy okresowi udzielonej gwarancji jakości, przy czym minimalny okres rękojmi wynosi 1 rok od daty odbioru przedmiotu umowy przez zamawiającego. </w:t>
      </w:r>
    </w:p>
    <w:p w14:paraId="74D7358E" w14:textId="722133D3" w:rsidR="00D56885" w:rsidRDefault="00D56885" w:rsidP="0091128F">
      <w:pPr>
        <w:numPr>
          <w:ilvl w:val="0"/>
          <w:numId w:val="7"/>
        </w:numPr>
        <w:tabs>
          <w:tab w:val="left" w:pos="567"/>
        </w:tabs>
        <w:spacing w:after="5" w:line="266" w:lineRule="auto"/>
        <w:ind w:left="567" w:hanging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Przedmiot dostawy (sprzęt sportowy) musi być objęty gwarancją producenta na okres minimum 1 rok, a w przypadku braku gwarancji producenta gwarancji jakości udziela wykonawcy.</w:t>
      </w:r>
    </w:p>
    <w:p w14:paraId="44D71C95" w14:textId="2D5B0BC3" w:rsidR="00D56885" w:rsidRPr="00D56885" w:rsidRDefault="00D56885" w:rsidP="0091128F">
      <w:pPr>
        <w:numPr>
          <w:ilvl w:val="0"/>
          <w:numId w:val="7"/>
        </w:numPr>
        <w:tabs>
          <w:tab w:val="left" w:pos="567"/>
        </w:tabs>
        <w:spacing w:after="5" w:line="266" w:lineRule="auto"/>
        <w:ind w:left="567" w:hanging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zakresie nieuregulowanym w umowie lub kartach gwarancyjnych do gwarancji jakości i rękojmi maja zastosowanie przepisy kodeksu cywilnego o rękojmi i gwarancji jakości. </w:t>
      </w:r>
    </w:p>
    <w:p w14:paraId="568FB010" w14:textId="7D95FACB" w:rsidR="00C47F62" w:rsidRPr="00C47F62" w:rsidRDefault="00C47F62" w:rsidP="0091128F">
      <w:pPr>
        <w:numPr>
          <w:ilvl w:val="0"/>
          <w:numId w:val="7"/>
        </w:numPr>
        <w:tabs>
          <w:tab w:val="left" w:pos="567"/>
        </w:tabs>
        <w:spacing w:after="5" w:line="266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C47F62">
        <w:rPr>
          <w:rFonts w:ascii="Cambria" w:eastAsia="Arial" w:hAnsi="Cambria" w:cs="Arial"/>
          <w:sz w:val="24"/>
          <w:szCs w:val="24"/>
        </w:rPr>
        <w:t xml:space="preserve">Wszelkie ewentualne spory będą rozpatrywane przez Sąd właściwy dla Zamawiającego. </w:t>
      </w:r>
    </w:p>
    <w:p w14:paraId="616245FA" w14:textId="77777777" w:rsidR="00C47F62" w:rsidRPr="00C47F62" w:rsidRDefault="00C47F62" w:rsidP="0091128F">
      <w:pPr>
        <w:numPr>
          <w:ilvl w:val="0"/>
          <w:numId w:val="7"/>
        </w:numPr>
        <w:tabs>
          <w:tab w:val="left" w:pos="567"/>
        </w:tabs>
        <w:spacing w:after="5" w:line="266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C47F62">
        <w:rPr>
          <w:rFonts w:ascii="Cambria" w:eastAsia="Arial" w:hAnsi="Cambria" w:cs="Arial"/>
          <w:sz w:val="24"/>
          <w:szCs w:val="24"/>
        </w:rPr>
        <w:t xml:space="preserve">Do spraw nieuregulowanych niniejszą umową mają zastosowanie przepisy Kodeksu Cywilnego. </w:t>
      </w:r>
    </w:p>
    <w:p w14:paraId="122384CE" w14:textId="77777777" w:rsidR="00C47F62" w:rsidRPr="00C47F62" w:rsidRDefault="00C47F62" w:rsidP="0091128F">
      <w:pPr>
        <w:numPr>
          <w:ilvl w:val="0"/>
          <w:numId w:val="7"/>
        </w:numPr>
        <w:tabs>
          <w:tab w:val="left" w:pos="567"/>
        </w:tabs>
        <w:spacing w:after="5" w:line="266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C47F62">
        <w:rPr>
          <w:rFonts w:ascii="Cambria" w:eastAsia="Arial" w:hAnsi="Cambria" w:cs="Arial"/>
          <w:sz w:val="24"/>
          <w:szCs w:val="24"/>
        </w:rPr>
        <w:t xml:space="preserve">Zmiany postanowień niniejszej umowy wymagają formy pisemnej pod rygorem nieważności. </w:t>
      </w:r>
    </w:p>
    <w:p w14:paraId="77AA8569" w14:textId="77777777" w:rsidR="00C47F62" w:rsidRPr="00C47F62" w:rsidRDefault="00C47F62" w:rsidP="0091128F">
      <w:pPr>
        <w:numPr>
          <w:ilvl w:val="0"/>
          <w:numId w:val="7"/>
        </w:numPr>
        <w:tabs>
          <w:tab w:val="left" w:pos="567"/>
        </w:tabs>
        <w:spacing w:after="5" w:line="266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C47F62">
        <w:rPr>
          <w:rFonts w:ascii="Cambria" w:eastAsia="Arial" w:hAnsi="Cambria" w:cs="Arial"/>
          <w:sz w:val="24"/>
          <w:szCs w:val="24"/>
        </w:rPr>
        <w:t xml:space="preserve">Umowa została sporządzona w trzech jednobrzmiących egzemplarzach, z czego jeden egzemplarz otrzymuje Wykonawca a dwa egzemplarze Zamawiający. </w:t>
      </w:r>
    </w:p>
    <w:p w14:paraId="63CCFE49" w14:textId="77777777" w:rsidR="00C47F62" w:rsidRPr="00C47F62" w:rsidRDefault="00C47F62" w:rsidP="00C47F62">
      <w:pPr>
        <w:spacing w:after="0"/>
        <w:ind w:left="293"/>
        <w:rPr>
          <w:rFonts w:ascii="Cambria" w:hAnsi="Cambria"/>
          <w:sz w:val="24"/>
          <w:szCs w:val="24"/>
        </w:rPr>
      </w:pPr>
      <w:r w:rsidRPr="00C47F62">
        <w:rPr>
          <w:rFonts w:ascii="Cambria" w:eastAsia="Arial" w:hAnsi="Cambria" w:cs="Arial"/>
          <w:sz w:val="24"/>
          <w:szCs w:val="24"/>
        </w:rPr>
        <w:lastRenderedPageBreak/>
        <w:t xml:space="preserve"> </w:t>
      </w:r>
    </w:p>
    <w:p w14:paraId="4A441B26" w14:textId="77777777" w:rsidR="00C47F62" w:rsidRPr="00C47F62" w:rsidRDefault="00C47F62" w:rsidP="00C47F62">
      <w:pPr>
        <w:spacing w:after="0"/>
        <w:ind w:left="293"/>
        <w:rPr>
          <w:rFonts w:ascii="Cambria" w:hAnsi="Cambria"/>
          <w:sz w:val="24"/>
          <w:szCs w:val="24"/>
        </w:rPr>
      </w:pPr>
    </w:p>
    <w:p w14:paraId="31D25879" w14:textId="77777777" w:rsidR="00C47F62" w:rsidRPr="00C47F62" w:rsidRDefault="00C47F62" w:rsidP="00C47F62">
      <w:pPr>
        <w:spacing w:after="10"/>
        <w:ind w:left="293"/>
        <w:rPr>
          <w:rFonts w:ascii="Cambria" w:hAnsi="Cambria"/>
          <w:sz w:val="24"/>
          <w:szCs w:val="24"/>
        </w:rPr>
      </w:pPr>
      <w:r w:rsidRPr="00C47F62">
        <w:rPr>
          <w:rFonts w:ascii="Cambria" w:eastAsia="Arial" w:hAnsi="Cambria" w:cs="Arial"/>
          <w:sz w:val="24"/>
          <w:szCs w:val="24"/>
        </w:rPr>
        <w:t xml:space="preserve"> </w:t>
      </w:r>
    </w:p>
    <w:p w14:paraId="6D98E15C" w14:textId="77777777" w:rsidR="00C47F62" w:rsidRPr="00C47F62" w:rsidRDefault="00C47F62" w:rsidP="00C47F62">
      <w:pPr>
        <w:tabs>
          <w:tab w:val="center" w:pos="904"/>
          <w:tab w:val="center" w:pos="5958"/>
          <w:tab w:val="center" w:pos="6666"/>
          <w:tab w:val="center" w:pos="7996"/>
        </w:tabs>
        <w:spacing w:after="5" w:line="266" w:lineRule="auto"/>
        <w:rPr>
          <w:rFonts w:ascii="Cambria" w:hAnsi="Cambria"/>
          <w:sz w:val="24"/>
          <w:szCs w:val="24"/>
        </w:rPr>
      </w:pPr>
      <w:r w:rsidRPr="00C47F62">
        <w:rPr>
          <w:rFonts w:ascii="Cambria" w:hAnsi="Cambria"/>
          <w:sz w:val="24"/>
          <w:szCs w:val="24"/>
        </w:rPr>
        <w:tab/>
      </w:r>
      <w:r w:rsidRPr="00C47F62">
        <w:rPr>
          <w:rFonts w:ascii="Cambria" w:eastAsia="Arial" w:hAnsi="Cambria" w:cs="Arial"/>
          <w:sz w:val="24"/>
          <w:szCs w:val="24"/>
        </w:rPr>
        <w:t xml:space="preserve">Zamawiający:                                                                    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</w:t>
      </w:r>
      <w:r w:rsidRPr="00C47F62">
        <w:rPr>
          <w:rFonts w:ascii="Cambria" w:eastAsia="Arial" w:hAnsi="Cambria" w:cs="Arial"/>
          <w:sz w:val="24"/>
          <w:szCs w:val="24"/>
        </w:rPr>
        <w:tab/>
        <w:t xml:space="preserve">  Wykonawca: </w:t>
      </w:r>
    </w:p>
    <w:p w14:paraId="1D0A8A99" w14:textId="77777777" w:rsidR="00C47F62" w:rsidRPr="00C47F62" w:rsidRDefault="00C47F62" w:rsidP="002E15A8">
      <w:pPr>
        <w:spacing w:after="0"/>
        <w:ind w:left="293"/>
        <w:rPr>
          <w:rFonts w:ascii="Cambria" w:hAnsi="Cambria"/>
          <w:sz w:val="24"/>
          <w:szCs w:val="24"/>
        </w:rPr>
      </w:pPr>
      <w:r w:rsidRPr="00C47F62">
        <w:rPr>
          <w:rFonts w:ascii="Cambria" w:eastAsia="Arial" w:hAnsi="Cambria" w:cs="Arial"/>
          <w:sz w:val="24"/>
          <w:szCs w:val="24"/>
        </w:rPr>
        <w:t xml:space="preserve"> </w:t>
      </w:r>
    </w:p>
    <w:p w14:paraId="3873D2F1" w14:textId="77777777" w:rsidR="00C47F62" w:rsidRPr="00C47F62" w:rsidRDefault="00C47F62" w:rsidP="00C47F62">
      <w:pPr>
        <w:spacing w:after="0"/>
        <w:ind w:left="293"/>
        <w:rPr>
          <w:rFonts w:ascii="Cambria" w:hAnsi="Cambria"/>
          <w:sz w:val="24"/>
          <w:szCs w:val="24"/>
        </w:rPr>
      </w:pPr>
      <w:r w:rsidRPr="00C47F62">
        <w:rPr>
          <w:rFonts w:ascii="Cambria" w:eastAsia="Arial" w:hAnsi="Cambria" w:cs="Arial"/>
          <w:sz w:val="24"/>
          <w:szCs w:val="24"/>
        </w:rPr>
        <w:t xml:space="preserve"> </w:t>
      </w:r>
    </w:p>
    <w:p w14:paraId="4E704CB4" w14:textId="77777777" w:rsidR="00C13389" w:rsidRPr="00C47F62" w:rsidRDefault="00C47F62" w:rsidP="0091128F">
      <w:pPr>
        <w:spacing w:after="0"/>
        <w:ind w:left="293"/>
        <w:rPr>
          <w:rFonts w:ascii="Cambria" w:hAnsi="Cambria"/>
          <w:sz w:val="24"/>
          <w:szCs w:val="24"/>
        </w:rPr>
      </w:pPr>
      <w:r w:rsidRPr="00C47F62">
        <w:rPr>
          <w:rFonts w:ascii="Cambria" w:eastAsia="Arial" w:hAnsi="Cambria" w:cs="Arial"/>
          <w:sz w:val="24"/>
          <w:szCs w:val="24"/>
        </w:rPr>
        <w:t xml:space="preserve"> </w:t>
      </w:r>
    </w:p>
    <w:sectPr w:rsidR="00C13389" w:rsidRPr="00C47F62" w:rsidSect="00C47F62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C0269" w14:textId="77777777" w:rsidR="001A4F30" w:rsidRDefault="001A4F30" w:rsidP="00C47F62">
      <w:pPr>
        <w:spacing w:after="0" w:line="240" w:lineRule="auto"/>
      </w:pPr>
      <w:r>
        <w:separator/>
      </w:r>
    </w:p>
  </w:endnote>
  <w:endnote w:type="continuationSeparator" w:id="0">
    <w:p w14:paraId="1EA9198D" w14:textId="77777777" w:rsidR="001A4F30" w:rsidRDefault="001A4F30" w:rsidP="00C4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6B05B" w14:textId="77777777" w:rsidR="00D56885" w:rsidRDefault="006F2CA3">
    <w:pPr>
      <w:spacing w:after="0"/>
      <w:ind w:right="6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BB843FE" w14:textId="77777777" w:rsidR="00D56885" w:rsidRDefault="006F2CA3">
    <w:pPr>
      <w:spacing w:after="0"/>
      <w:ind w:left="293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40328" w14:textId="77777777" w:rsidR="00D56885" w:rsidRDefault="006F2CA3">
    <w:pPr>
      <w:spacing w:after="0"/>
      <w:ind w:right="6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16A3">
      <w:rPr>
        <w:noProof/>
      </w:rPr>
      <w:t>4</w:t>
    </w:r>
    <w:r>
      <w:fldChar w:fldCharType="end"/>
    </w:r>
    <w:r>
      <w:t xml:space="preserve"> </w:t>
    </w:r>
  </w:p>
  <w:p w14:paraId="26A9FD62" w14:textId="77777777" w:rsidR="00D56885" w:rsidRDefault="006F2CA3">
    <w:pPr>
      <w:spacing w:after="0"/>
      <w:ind w:left="293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AFB05" w14:textId="77777777" w:rsidR="00D56885" w:rsidRDefault="006F2CA3">
    <w:pPr>
      <w:spacing w:after="0"/>
      <w:ind w:right="6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28CB661" w14:textId="77777777" w:rsidR="00D56885" w:rsidRDefault="006F2CA3">
    <w:pPr>
      <w:spacing w:after="0"/>
      <w:ind w:left="293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32DE2" w14:textId="77777777" w:rsidR="001A4F30" w:rsidRDefault="001A4F30" w:rsidP="00C47F62">
      <w:pPr>
        <w:spacing w:after="0" w:line="240" w:lineRule="auto"/>
      </w:pPr>
      <w:r>
        <w:separator/>
      </w:r>
    </w:p>
  </w:footnote>
  <w:footnote w:type="continuationSeparator" w:id="0">
    <w:p w14:paraId="7BA7F60E" w14:textId="77777777" w:rsidR="001A4F30" w:rsidRDefault="001A4F30" w:rsidP="00C47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7E0617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8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15B0261A"/>
    <w:multiLevelType w:val="hybridMultilevel"/>
    <w:tmpl w:val="C736EA20"/>
    <w:lvl w:ilvl="0" w:tplc="139A48B4">
      <w:start w:val="1"/>
      <w:numFmt w:val="decimal"/>
      <w:lvlText w:val="%1."/>
      <w:lvlJc w:val="left"/>
      <w:pPr>
        <w:ind w:left="638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52BA"/>
    <w:multiLevelType w:val="hybridMultilevel"/>
    <w:tmpl w:val="EB7E0258"/>
    <w:lvl w:ilvl="0" w:tplc="FD2E88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73014"/>
    <w:multiLevelType w:val="hybridMultilevel"/>
    <w:tmpl w:val="58C4E5C0"/>
    <w:lvl w:ilvl="0" w:tplc="139A48B4">
      <w:start w:val="1"/>
      <w:numFmt w:val="decimal"/>
      <w:lvlText w:val="%1."/>
      <w:lvlJc w:val="left"/>
      <w:pPr>
        <w:ind w:left="1064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D8173D4"/>
    <w:multiLevelType w:val="hybridMultilevel"/>
    <w:tmpl w:val="E5964A74"/>
    <w:lvl w:ilvl="0" w:tplc="A2B21E18">
      <w:start w:val="1"/>
      <w:numFmt w:val="decimal"/>
      <w:lvlText w:val="%1."/>
      <w:lvlJc w:val="left"/>
      <w:pPr>
        <w:ind w:left="499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2CF6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46DF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BCC5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021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304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9A29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6866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CC61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E06351"/>
    <w:multiLevelType w:val="hybridMultilevel"/>
    <w:tmpl w:val="0CCC29FE"/>
    <w:lvl w:ilvl="0" w:tplc="50F2E2B4">
      <w:start w:val="1"/>
      <w:numFmt w:val="decimal"/>
      <w:lvlText w:val="%1."/>
      <w:lvlJc w:val="left"/>
      <w:pPr>
        <w:ind w:left="499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239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F85C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F66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C4B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283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340D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925F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C03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827691"/>
    <w:multiLevelType w:val="hybridMultilevel"/>
    <w:tmpl w:val="84203C4C"/>
    <w:lvl w:ilvl="0" w:tplc="139A48B4">
      <w:start w:val="1"/>
      <w:numFmt w:val="decimal"/>
      <w:lvlText w:val="%1."/>
      <w:lvlJc w:val="left"/>
      <w:pPr>
        <w:ind w:left="638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7" w15:restartNumberingAfterBreak="0">
    <w:nsid w:val="3B5E3C57"/>
    <w:multiLevelType w:val="hybridMultilevel"/>
    <w:tmpl w:val="10C6FCD0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8" w15:restartNumberingAfterBreak="0">
    <w:nsid w:val="3C460DE9"/>
    <w:multiLevelType w:val="hybridMultilevel"/>
    <w:tmpl w:val="F4027AF8"/>
    <w:lvl w:ilvl="0" w:tplc="110C602E">
      <w:start w:val="1"/>
      <w:numFmt w:val="decimal"/>
      <w:lvlText w:val="%1."/>
      <w:lvlJc w:val="left"/>
      <w:pPr>
        <w:ind w:left="499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04A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83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F823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240A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1680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AC9D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4053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C6F2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1A1B98"/>
    <w:multiLevelType w:val="hybridMultilevel"/>
    <w:tmpl w:val="5A222832"/>
    <w:lvl w:ilvl="0" w:tplc="85FA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C0ACE"/>
    <w:multiLevelType w:val="hybridMultilevel"/>
    <w:tmpl w:val="996061FE"/>
    <w:lvl w:ilvl="0" w:tplc="AC467D78">
      <w:start w:val="1"/>
      <w:numFmt w:val="decimal"/>
      <w:lvlText w:val="%1."/>
      <w:lvlJc w:val="left"/>
      <w:pPr>
        <w:ind w:left="55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248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3CDD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82F5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646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C4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8E37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C6A6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6FC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4337F1"/>
    <w:multiLevelType w:val="hybridMultilevel"/>
    <w:tmpl w:val="AF52732C"/>
    <w:lvl w:ilvl="0" w:tplc="139A48B4">
      <w:start w:val="1"/>
      <w:numFmt w:val="decimal"/>
      <w:lvlText w:val="%1."/>
      <w:lvlJc w:val="left"/>
      <w:pPr>
        <w:ind w:left="926" w:hanging="360"/>
      </w:pPr>
      <w:rPr>
        <w:rFonts w:eastAsia="Arial" w:cs="Arial"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4F5B1AA9"/>
    <w:multiLevelType w:val="hybridMultilevel"/>
    <w:tmpl w:val="F1225760"/>
    <w:lvl w:ilvl="0" w:tplc="7B40A466">
      <w:start w:val="2"/>
      <w:numFmt w:val="decimal"/>
      <w:lvlText w:val="%1."/>
      <w:lvlJc w:val="left"/>
      <w:pPr>
        <w:ind w:left="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A8B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DE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C1C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7ECE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0AC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E044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CFA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F25D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4B54E2"/>
    <w:multiLevelType w:val="hybridMultilevel"/>
    <w:tmpl w:val="5F64E05A"/>
    <w:lvl w:ilvl="0" w:tplc="7BCE1ACE">
      <w:start w:val="1"/>
      <w:numFmt w:val="decimal"/>
      <w:lvlText w:val="%1.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32F7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5A51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8ADE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AA9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2CF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C2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442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095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6546EF"/>
    <w:multiLevelType w:val="hybridMultilevel"/>
    <w:tmpl w:val="DFA449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F649C0"/>
    <w:multiLevelType w:val="hybridMultilevel"/>
    <w:tmpl w:val="05341E6A"/>
    <w:lvl w:ilvl="0" w:tplc="388CA598">
      <w:start w:val="1"/>
      <w:numFmt w:val="decimal"/>
      <w:lvlText w:val="%1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BC4E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9E60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E44A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C8B8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A0A4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466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E076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8E37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A1363E"/>
    <w:multiLevelType w:val="hybridMultilevel"/>
    <w:tmpl w:val="3C6C74AC"/>
    <w:lvl w:ilvl="0" w:tplc="4E2C6F8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96EC723C">
      <w:start w:val="1"/>
      <w:numFmt w:val="upperLetter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D5586E"/>
    <w:multiLevelType w:val="hybridMultilevel"/>
    <w:tmpl w:val="D00CD3BC"/>
    <w:lvl w:ilvl="0" w:tplc="7F8EE4E0">
      <w:start w:val="1"/>
      <w:numFmt w:val="decimal"/>
      <w:lvlText w:val="%1."/>
      <w:lvlJc w:val="left"/>
      <w:pPr>
        <w:ind w:left="499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C01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525D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D8C5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8D0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989F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BAE3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B887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5EFA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454578"/>
    <w:multiLevelType w:val="hybridMultilevel"/>
    <w:tmpl w:val="799A987E"/>
    <w:lvl w:ilvl="0" w:tplc="7EAC239C">
      <w:start w:val="2"/>
      <w:numFmt w:val="lowerLetter"/>
      <w:lvlText w:val="%1)"/>
      <w:lvlJc w:val="left"/>
      <w:pPr>
        <w:ind w:left="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B23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78DA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66FF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F28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8AD8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6C8E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E6D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8497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3"/>
  </w:num>
  <w:num w:numId="5">
    <w:abstractNumId w:val="17"/>
  </w:num>
  <w:num w:numId="6">
    <w:abstractNumId w:val="12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16"/>
  </w:num>
  <w:num w:numId="17">
    <w:abstractNumId w:val="9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62"/>
    <w:rsid w:val="00007928"/>
    <w:rsid w:val="00041CA3"/>
    <w:rsid w:val="001A4F30"/>
    <w:rsid w:val="0027431E"/>
    <w:rsid w:val="002E15A8"/>
    <w:rsid w:val="005316A3"/>
    <w:rsid w:val="00580D71"/>
    <w:rsid w:val="006A7008"/>
    <w:rsid w:val="006D4364"/>
    <w:rsid w:val="006F2CA3"/>
    <w:rsid w:val="0091128F"/>
    <w:rsid w:val="0094260D"/>
    <w:rsid w:val="00946D7A"/>
    <w:rsid w:val="00B25460"/>
    <w:rsid w:val="00C13389"/>
    <w:rsid w:val="00C449CB"/>
    <w:rsid w:val="00C47F62"/>
    <w:rsid w:val="00C937B7"/>
    <w:rsid w:val="00CF1D44"/>
    <w:rsid w:val="00D56885"/>
    <w:rsid w:val="00DE7072"/>
    <w:rsid w:val="00F209B8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EA1E"/>
  <w15:chartTrackingRefBased/>
  <w15:docId w15:val="{1C515783-2A41-487D-8961-CEC119A4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F62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7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7F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7F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47F62"/>
    <w:pPr>
      <w:outlineLvl w:val="9"/>
    </w:pPr>
    <w:rPr>
      <w:rFonts w:ascii="Calibri Light" w:eastAsia="Times New Roman" w:hAnsi="Calibri Light" w:cs="Times New Roman"/>
      <w:b/>
      <w:color w:val="2E74B5"/>
      <w:sz w:val="26"/>
    </w:rPr>
  </w:style>
  <w:style w:type="character" w:customStyle="1" w:styleId="AkapitzlistZnak">
    <w:name w:val="Akapit z listą Znak"/>
    <w:link w:val="Akapitzlist"/>
    <w:uiPriority w:val="34"/>
    <w:locked/>
    <w:rsid w:val="00C47F62"/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F62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9B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customStyle="1" w:styleId="p">
    <w:name w:val="p"/>
    <w:rsid w:val="0027431E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rsid w:val="006A7008"/>
    <w:pPr>
      <w:widowControl w:val="0"/>
      <w:suppressAutoHyphens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7398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Marlena Kruszyk</cp:lastModifiedBy>
  <cp:revision>2</cp:revision>
  <cp:lastPrinted>2024-11-08T08:43:00Z</cp:lastPrinted>
  <dcterms:created xsi:type="dcterms:W3CDTF">2024-11-15T13:47:00Z</dcterms:created>
  <dcterms:modified xsi:type="dcterms:W3CDTF">2024-11-15T13:47:00Z</dcterms:modified>
</cp:coreProperties>
</file>